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D3E6" w14:textId="74B0CAA0" w:rsidR="00BE30C6" w:rsidRDefault="00BE30C6" w:rsidP="00BE30C6">
      <w:pPr>
        <w:pStyle w:val="Title"/>
        <w:jc w:val="right"/>
      </w:pPr>
      <w:r w:rsidRPr="00BE30C6">
        <w:rPr>
          <w:noProof/>
        </w:rPr>
        <w:drawing>
          <wp:inline distT="0" distB="0" distL="0" distR="0" wp14:anchorId="233930B2" wp14:editId="640DE38B">
            <wp:extent cx="838200" cy="923925"/>
            <wp:effectExtent l="0" t="0" r="0" b="9525"/>
            <wp:docPr id="5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9166D4-DDD7-E66A-99E0-0B292FAA2C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89166D4-DDD7-E66A-99E0-0B292FAA2C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9A856" w14:textId="7F1A4140" w:rsidR="00240E54" w:rsidRDefault="00F6741D" w:rsidP="003F002A">
      <w:pPr>
        <w:pStyle w:val="Title"/>
      </w:pPr>
      <w:r>
        <w:t>FAB Course</w:t>
      </w:r>
      <w:r w:rsidR="003F002A" w:rsidRPr="003F002A">
        <w:t xml:space="preserve"> </w:t>
      </w:r>
      <w:r w:rsidR="003F002A">
        <w:t>Referral Form</w:t>
      </w:r>
    </w:p>
    <w:p w14:paraId="4E14ADAE" w14:textId="77777777" w:rsidR="00F6724C" w:rsidRPr="00F6724C" w:rsidRDefault="0059171F" w:rsidP="00F6724C">
      <w:pPr>
        <w:spacing w:line="240" w:lineRule="auto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F6724C">
        <w:rPr>
          <w:rFonts w:asciiTheme="majorHAnsi" w:hAnsiTheme="majorHAnsi"/>
          <w:b/>
          <w:bCs/>
          <w:color w:val="FF0000"/>
          <w:sz w:val="28"/>
          <w:szCs w:val="28"/>
        </w:rPr>
        <w:t>Please note a referral to the FAB course does not constitute a referral</w:t>
      </w:r>
      <w:r w:rsidR="00EF0FAF" w:rsidRPr="00F6724C">
        <w:rPr>
          <w:rFonts w:asciiTheme="majorHAnsi" w:hAnsiTheme="majorHAnsi"/>
          <w:b/>
          <w:bCs/>
          <w:color w:val="FF0000"/>
          <w:sz w:val="28"/>
          <w:szCs w:val="28"/>
        </w:rPr>
        <w:t xml:space="preserve"> to St Peter’s Hospice CNS Team.</w:t>
      </w:r>
    </w:p>
    <w:p w14:paraId="3F522C64" w14:textId="34EC3DB1" w:rsidR="003F002A" w:rsidRPr="00F6724C" w:rsidRDefault="003F002A" w:rsidP="00F6724C">
      <w:pPr>
        <w:spacing w:line="240" w:lineRule="auto"/>
        <w:rPr>
          <w:rFonts w:asciiTheme="majorHAnsi" w:hAnsiTheme="majorHAnsi"/>
          <w:b/>
          <w:bCs/>
          <w:color w:val="00476B" w:themeColor="text2"/>
          <w:sz w:val="28"/>
          <w:szCs w:val="28"/>
        </w:rPr>
      </w:pPr>
      <w:r w:rsidRPr="006D0510">
        <w:rPr>
          <w:b/>
          <w:bCs/>
          <w:color w:val="00476B" w:themeColor="text2"/>
          <w:sz w:val="30"/>
          <w:szCs w:val="32"/>
        </w:rPr>
        <w:t xml:space="preserve">Please ensure all </w:t>
      </w:r>
      <w:r w:rsidRPr="00F6724C">
        <w:rPr>
          <w:b/>
          <w:bCs/>
          <w:color w:val="00476B" w:themeColor="text2"/>
          <w:sz w:val="30"/>
          <w:szCs w:val="32"/>
        </w:rPr>
        <w:t>sections</w:t>
      </w:r>
      <w:r w:rsidRPr="006D0510">
        <w:rPr>
          <w:b/>
          <w:bCs/>
          <w:color w:val="00476B" w:themeColor="text2"/>
          <w:sz w:val="30"/>
          <w:szCs w:val="32"/>
        </w:rPr>
        <w:t xml:space="preserve"> on both sides of the form are completed.</w:t>
      </w:r>
      <w:r w:rsidR="00EF0FAF">
        <w:rPr>
          <w:b/>
          <w:bCs/>
          <w:color w:val="00476B" w:themeColor="text2"/>
          <w:sz w:val="30"/>
          <w:szCs w:val="32"/>
        </w:rPr>
        <w:t xml:space="preserve"> </w:t>
      </w:r>
      <w:r w:rsidR="00C71410" w:rsidRPr="006D0510">
        <w:rPr>
          <w:b/>
          <w:bCs/>
          <w:color w:val="00476B" w:themeColor="text2"/>
          <w:sz w:val="30"/>
          <w:szCs w:val="32"/>
        </w:rPr>
        <w:t xml:space="preserve"> </w:t>
      </w:r>
    </w:p>
    <w:p w14:paraId="12E14600" w14:textId="77777777" w:rsidR="006F3F3F" w:rsidRDefault="006F3F3F" w:rsidP="003F002A">
      <w:pPr>
        <w:spacing w:line="240" w:lineRule="auto"/>
        <w:rPr>
          <w:b/>
          <w:bCs/>
          <w:sz w:val="30"/>
          <w:szCs w:val="32"/>
        </w:rPr>
      </w:pPr>
    </w:p>
    <w:p w14:paraId="5C48DC5C" w14:textId="6AF9F963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1: 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40"/>
        <w:gridCol w:w="2151"/>
        <w:gridCol w:w="2471"/>
      </w:tblGrid>
      <w:tr w:rsidR="003F002A" w14:paraId="03E7C2CC" w14:textId="77777777" w:rsidTr="00BF3666">
        <w:tc>
          <w:tcPr>
            <w:tcW w:w="1980" w:type="dxa"/>
            <w:shd w:val="clear" w:color="auto" w:fill="D9D9D9" w:themeFill="background1" w:themeFillShade="D9"/>
          </w:tcPr>
          <w:p w14:paraId="1A05F8B5" w14:textId="64C05DBB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First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ame</w:t>
            </w:r>
          </w:p>
        </w:tc>
        <w:tc>
          <w:tcPr>
            <w:tcW w:w="2640" w:type="dxa"/>
          </w:tcPr>
          <w:p w14:paraId="72230587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4497FAB6" w14:textId="07BF8681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Surname</w:t>
            </w:r>
          </w:p>
        </w:tc>
        <w:tc>
          <w:tcPr>
            <w:tcW w:w="2471" w:type="dxa"/>
          </w:tcPr>
          <w:p w14:paraId="1579FCE6" w14:textId="77777777" w:rsidR="003F002A" w:rsidRDefault="003F002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</w:tc>
      </w:tr>
      <w:tr w:rsidR="003F002A" w14:paraId="57FE2381" w14:textId="77777777" w:rsidTr="00BF3666">
        <w:tc>
          <w:tcPr>
            <w:tcW w:w="1980" w:type="dxa"/>
            <w:shd w:val="clear" w:color="auto" w:fill="D9D9D9" w:themeFill="background1" w:themeFillShade="D9"/>
          </w:tcPr>
          <w:p w14:paraId="6D28CB46" w14:textId="4B8EF5E9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DOB</w:t>
            </w:r>
          </w:p>
        </w:tc>
        <w:tc>
          <w:tcPr>
            <w:tcW w:w="2640" w:type="dxa"/>
          </w:tcPr>
          <w:p w14:paraId="510B1AFD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32173EBE" w14:textId="3393957A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NHS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o.</w:t>
            </w:r>
          </w:p>
        </w:tc>
        <w:tc>
          <w:tcPr>
            <w:tcW w:w="2471" w:type="dxa"/>
          </w:tcPr>
          <w:p w14:paraId="40CEC8E7" w14:textId="77777777" w:rsidR="003F002A" w:rsidRDefault="003F002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</w:tc>
      </w:tr>
      <w:tr w:rsidR="003F002A" w14:paraId="6EC6E4ED" w14:textId="77777777" w:rsidTr="00BF3666">
        <w:tc>
          <w:tcPr>
            <w:tcW w:w="1980" w:type="dxa"/>
            <w:shd w:val="clear" w:color="auto" w:fill="D9D9D9" w:themeFill="background1" w:themeFillShade="D9"/>
          </w:tcPr>
          <w:p w14:paraId="4BA4E0AF" w14:textId="0E78F2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Contact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umber</w:t>
            </w:r>
          </w:p>
        </w:tc>
        <w:tc>
          <w:tcPr>
            <w:tcW w:w="2640" w:type="dxa"/>
          </w:tcPr>
          <w:p w14:paraId="0F4C64BB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00C11488" w14:textId="2E9C476C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EMIS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o. (</w:t>
            </w:r>
            <w:r w:rsidR="0021610F">
              <w:rPr>
                <w:sz w:val="24"/>
                <w:szCs w:val="24"/>
              </w:rPr>
              <w:t>optional</w:t>
            </w:r>
            <w:r w:rsidRPr="003F002A">
              <w:rPr>
                <w:sz w:val="24"/>
                <w:szCs w:val="24"/>
              </w:rPr>
              <w:t>)</w:t>
            </w:r>
          </w:p>
        </w:tc>
        <w:tc>
          <w:tcPr>
            <w:tcW w:w="2471" w:type="dxa"/>
          </w:tcPr>
          <w:p w14:paraId="0A3D5A89" w14:textId="77777777" w:rsidR="003F002A" w:rsidRDefault="003F002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</w:tc>
      </w:tr>
    </w:tbl>
    <w:p w14:paraId="74294DB5" w14:textId="77777777" w:rsidR="00FA5DDB" w:rsidRDefault="00FA5DDB" w:rsidP="003F002A">
      <w:pPr>
        <w:spacing w:line="240" w:lineRule="auto"/>
        <w:rPr>
          <w:b/>
          <w:bCs/>
          <w:sz w:val="30"/>
          <w:szCs w:val="32"/>
        </w:rPr>
      </w:pPr>
    </w:p>
    <w:p w14:paraId="4347526B" w14:textId="0A442AC4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2: NEXT OF KIN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90"/>
        <w:gridCol w:w="2179"/>
        <w:gridCol w:w="2443"/>
      </w:tblGrid>
      <w:tr w:rsidR="003F002A" w14:paraId="35BBF6A7" w14:textId="77777777" w:rsidTr="004051A7">
        <w:tc>
          <w:tcPr>
            <w:tcW w:w="2830" w:type="dxa"/>
            <w:shd w:val="clear" w:color="auto" w:fill="D9D9D9" w:themeFill="background1" w:themeFillShade="D9"/>
          </w:tcPr>
          <w:p w14:paraId="2F9AB64B" w14:textId="2FDB1845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First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ame</w:t>
            </w:r>
          </w:p>
        </w:tc>
        <w:tc>
          <w:tcPr>
            <w:tcW w:w="1790" w:type="dxa"/>
          </w:tcPr>
          <w:p w14:paraId="5D5035AF" w14:textId="77777777" w:rsidR="003F002A" w:rsidRPr="003F002A" w:rsidRDefault="003F002A" w:rsidP="003F002A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9D9D9" w:themeFill="background1" w:themeFillShade="D9"/>
          </w:tcPr>
          <w:p w14:paraId="69285DA1" w14:textId="710F2A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Surname</w:t>
            </w:r>
          </w:p>
        </w:tc>
        <w:tc>
          <w:tcPr>
            <w:tcW w:w="2443" w:type="dxa"/>
          </w:tcPr>
          <w:p w14:paraId="4C9CC846" w14:textId="77777777" w:rsidR="003F002A" w:rsidRPr="003F002A" w:rsidRDefault="003F002A" w:rsidP="003F002A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4051A7" w14:paraId="2BD3E5A5" w14:textId="77777777" w:rsidTr="004051A7">
        <w:trPr>
          <w:trHeight w:val="430"/>
        </w:trPr>
        <w:tc>
          <w:tcPr>
            <w:tcW w:w="2830" w:type="dxa"/>
            <w:shd w:val="clear" w:color="auto" w:fill="D9D9D9" w:themeFill="background1" w:themeFillShade="D9"/>
          </w:tcPr>
          <w:p w14:paraId="06F23A9D" w14:textId="5125A972" w:rsidR="004051A7" w:rsidRPr="003F002A" w:rsidRDefault="004051A7" w:rsidP="003F002A">
            <w:pPr>
              <w:spacing w:before="0"/>
              <w:rPr>
                <w:b/>
                <w:bCs/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Relationship to the Patient</w:t>
            </w:r>
          </w:p>
        </w:tc>
        <w:tc>
          <w:tcPr>
            <w:tcW w:w="6412" w:type="dxa"/>
            <w:gridSpan w:val="3"/>
          </w:tcPr>
          <w:p w14:paraId="2B63B999" w14:textId="77777777" w:rsidR="004051A7" w:rsidRPr="003F002A" w:rsidRDefault="004051A7" w:rsidP="003F002A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5AEBE886" w14:textId="77777777" w:rsidR="000A199B" w:rsidRDefault="000A199B" w:rsidP="003F002A">
      <w:pPr>
        <w:spacing w:line="240" w:lineRule="auto"/>
        <w:rPr>
          <w:b/>
          <w:bCs/>
          <w:sz w:val="30"/>
          <w:szCs w:val="32"/>
        </w:rPr>
      </w:pPr>
    </w:p>
    <w:p w14:paraId="311DA8D3" w14:textId="0BBC894C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3: 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F002A" w14:paraId="3ECBDBD3" w14:textId="77777777" w:rsidTr="003F002A">
        <w:trPr>
          <w:trHeight w:val="566"/>
        </w:trPr>
        <w:tc>
          <w:tcPr>
            <w:tcW w:w="2660" w:type="dxa"/>
            <w:shd w:val="clear" w:color="auto" w:fill="D9D9D9" w:themeFill="background1" w:themeFillShade="D9"/>
          </w:tcPr>
          <w:p w14:paraId="52E86F54" w14:textId="5689CE3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Primary Diagnosis</w:t>
            </w:r>
          </w:p>
        </w:tc>
        <w:tc>
          <w:tcPr>
            <w:tcW w:w="6582" w:type="dxa"/>
          </w:tcPr>
          <w:p w14:paraId="3A03CC92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</w:tr>
      <w:tr w:rsidR="003F002A" w14:paraId="5127E360" w14:textId="77777777" w:rsidTr="00C54C1E">
        <w:trPr>
          <w:trHeight w:val="1410"/>
        </w:trPr>
        <w:tc>
          <w:tcPr>
            <w:tcW w:w="2660" w:type="dxa"/>
            <w:shd w:val="clear" w:color="auto" w:fill="D9D9D9" w:themeFill="background1" w:themeFillShade="D9"/>
          </w:tcPr>
          <w:p w14:paraId="2DBCFEE0" w14:textId="430F7A05" w:rsidR="003F002A" w:rsidRPr="003F002A" w:rsidRDefault="00D81B18" w:rsidP="003F002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Relevant </w:t>
            </w:r>
            <w:r w:rsidR="003F002A" w:rsidRPr="003F002A">
              <w:rPr>
                <w:sz w:val="24"/>
                <w:szCs w:val="24"/>
              </w:rPr>
              <w:t xml:space="preserve">Past </w:t>
            </w:r>
            <w:r w:rsidR="003F002A">
              <w:rPr>
                <w:sz w:val="24"/>
                <w:szCs w:val="24"/>
              </w:rPr>
              <w:t>M</w:t>
            </w:r>
            <w:r w:rsidR="003F002A" w:rsidRPr="003F002A">
              <w:rPr>
                <w:sz w:val="24"/>
                <w:szCs w:val="24"/>
              </w:rPr>
              <w:t xml:space="preserve">edical </w:t>
            </w:r>
            <w:r w:rsidR="003F002A">
              <w:rPr>
                <w:sz w:val="24"/>
                <w:szCs w:val="24"/>
              </w:rPr>
              <w:t>H</w:t>
            </w:r>
            <w:r w:rsidR="003F002A" w:rsidRPr="003F002A">
              <w:rPr>
                <w:sz w:val="24"/>
                <w:szCs w:val="24"/>
              </w:rPr>
              <w:t xml:space="preserve">istory / </w:t>
            </w:r>
            <w:r w:rsidR="003F002A">
              <w:rPr>
                <w:sz w:val="24"/>
                <w:szCs w:val="24"/>
              </w:rPr>
              <w:t>C</w:t>
            </w:r>
            <w:r w:rsidR="003F002A" w:rsidRPr="003F002A">
              <w:rPr>
                <w:sz w:val="24"/>
                <w:szCs w:val="24"/>
              </w:rPr>
              <w:t>o</w:t>
            </w:r>
            <w:r w:rsidR="003F002A">
              <w:rPr>
                <w:sz w:val="24"/>
                <w:szCs w:val="24"/>
              </w:rPr>
              <w:t>-M</w:t>
            </w:r>
            <w:r w:rsidR="003F002A" w:rsidRPr="003F002A">
              <w:rPr>
                <w:sz w:val="24"/>
                <w:szCs w:val="24"/>
              </w:rPr>
              <w:t>orbi</w:t>
            </w:r>
            <w:r w:rsidR="003F002A">
              <w:rPr>
                <w:sz w:val="24"/>
                <w:szCs w:val="24"/>
              </w:rPr>
              <w:t>di</w:t>
            </w:r>
            <w:r w:rsidR="003F002A" w:rsidRPr="003F002A">
              <w:rPr>
                <w:sz w:val="24"/>
                <w:szCs w:val="24"/>
              </w:rPr>
              <w:t>ties</w:t>
            </w:r>
          </w:p>
        </w:tc>
        <w:tc>
          <w:tcPr>
            <w:tcW w:w="6582" w:type="dxa"/>
          </w:tcPr>
          <w:p w14:paraId="468AAD51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</w:tr>
      <w:tr w:rsidR="003F002A" w14:paraId="16905E6B" w14:textId="77777777" w:rsidTr="00C54C1E">
        <w:trPr>
          <w:trHeight w:val="1403"/>
        </w:trPr>
        <w:tc>
          <w:tcPr>
            <w:tcW w:w="2660" w:type="dxa"/>
            <w:shd w:val="clear" w:color="auto" w:fill="D9D9D9" w:themeFill="background1" w:themeFillShade="D9"/>
          </w:tcPr>
          <w:p w14:paraId="024AC9BF" w14:textId="1AA713CA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</w:tc>
        <w:tc>
          <w:tcPr>
            <w:tcW w:w="6582" w:type="dxa"/>
          </w:tcPr>
          <w:p w14:paraId="0A2A5F22" w14:textId="7D8C5678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</w:tr>
      <w:tr w:rsidR="003F002A" w14:paraId="5106D203" w14:textId="77777777" w:rsidTr="003F002A">
        <w:trPr>
          <w:trHeight w:val="468"/>
        </w:trPr>
        <w:tc>
          <w:tcPr>
            <w:tcW w:w="2660" w:type="dxa"/>
            <w:shd w:val="clear" w:color="auto" w:fill="D9D9D9" w:themeFill="background1" w:themeFillShade="D9"/>
          </w:tcPr>
          <w:p w14:paraId="54EFD3EC" w14:textId="2C724F1A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95198">
              <w:rPr>
                <w:sz w:val="24"/>
                <w:szCs w:val="24"/>
              </w:rPr>
              <w:t>ESPECT</w:t>
            </w:r>
            <w:r>
              <w:rPr>
                <w:sz w:val="24"/>
                <w:szCs w:val="24"/>
              </w:rPr>
              <w:t xml:space="preserve"> / TEP Form</w:t>
            </w:r>
          </w:p>
        </w:tc>
        <w:tc>
          <w:tcPr>
            <w:tcW w:w="6582" w:type="dxa"/>
          </w:tcPr>
          <w:p w14:paraId="0FA1E625" w14:textId="450D4904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03545C" wp14:editId="5D7261E0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48895</wp:posOffset>
                      </wp:positionV>
                      <wp:extent cx="200025" cy="152400"/>
                      <wp:effectExtent l="0" t="0" r="28575" b="19050"/>
                      <wp:wrapNone/>
                      <wp:docPr id="11351280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161D2" id="Rectangle 2" o:spid="_x0000_s1026" style="position:absolute;margin-left:143.15pt;margin-top:3.85pt;width:15.75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Ny7qBLdAAAACAEAAA8AAABkcnMvZG93bnJldi54bWxMj8FOwzAQRO9I/QdrkbhRJ6nU&#10;VCFOhSohTj0QEOXoxkuSNl6H2GnD37Pthd52NKO3M/l6sp044eBbRwrieQQCqXKmpVrBx/vL4wqE&#10;D5qM7hyhgl/0sC5md7nOjDvTG57KUAuGkM+0giaEPpPSVw1a7eeuR2Lv2w1WB5ZDLc2gzwy3nUyi&#10;aCmtbok/NLrHTYPVsRwtUw4/pQ/j6277ZbfSpZ92l8SJUg/30/MTiIBT+A/DpT5Xh4I77d1IxotO&#10;QbJaLjiqIE1BsL+IU56yvx4gi1zeDij+AAAA//8DAFBLAQItABQABgAIAAAAIQC2gziS/gAAAOEB&#10;AAATAAAAAAAAAAAAAAAAAAAAAABbQ29udGVudF9UeXBlc10ueG1sUEsBAi0AFAAGAAgAAAAhADj9&#10;If/WAAAAlAEAAAsAAAAAAAAAAAAAAAAALwEAAF9yZWxzLy5yZWxzUEsBAi0AFAAGAAgAAAAhACoX&#10;z/RMAgAA8wQAAA4AAAAAAAAAAAAAAAAALgIAAGRycy9lMm9Eb2MueG1sUEsBAi0AFAAGAAgAAAAh&#10;ANy7qBLdAAAACAEAAA8AAAAAAAAAAAAAAAAApgQAAGRycy9kb3ducmV2LnhtbFBLBQYAAAAABAAE&#10;APMAAACwBQAAAAA=&#10;" fillcolor="white [3201]" strokecolor="black [3200]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AD6F235" wp14:editId="49B5C5C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45085</wp:posOffset>
                      </wp:positionV>
                      <wp:extent cx="200025" cy="152400"/>
                      <wp:effectExtent l="0" t="0" r="28575" b="19050"/>
                      <wp:wrapNone/>
                      <wp:docPr id="40159966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0FA130" id="Rectangle 2" o:spid="_x0000_s1026" style="position:absolute;margin-left:24.75pt;margin-top:3.55pt;width:15.75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PqYW4zcAAAABgEAAA8AAABkcnMvZG93bnJldi54bWxMj8FOwzAQRO9I/QdrkbhRx4HS&#10;EuJUCAlx6qEBUY5uvCSh8TrEThv+nu0JjqsZvXmbryfXiSMOofWkQc0TEEiVty3VGt5en69XIEI0&#10;ZE3nCTX8YIB1MbvITWb9ibZ4LGMtGEIhMxqaGPtMylA16EyY+x6Js08/OBP5HGppB3NiuOtkmiR3&#10;0pmWeKExPT41WB3K0THl67sMcXzZbT7cRvrlu9ulKtX66nJ6fAARcYp/ZTjrszoU7LT3I9kgOg23&#10;9wtualgqEByvFH+213CjFMgil//1i18AAAD//wMAUEsBAi0AFAAGAAgAAAAhALaDOJL+AAAA4QEA&#10;ABMAAAAAAAAAAAAAAAAAAAAAAFtDb250ZW50X1R5cGVzXS54bWxQSwECLQAUAAYACAAAACEAOP0h&#10;/9YAAACUAQAACwAAAAAAAAAAAAAAAAAvAQAAX3JlbHMvLnJlbHNQSwECLQAUAAYACAAAACEAKhfP&#10;9EwCAADzBAAADgAAAAAAAAAAAAAAAAAuAgAAZHJzL2Uyb0RvYy54bWxQSwECLQAUAAYACAAAACEA&#10;+phbjNwAAAAGAQAADwAAAAAAAAAAAAAAAACmBAAAZHJzL2Rvd25yZXYueG1sUEsFBgAAAAAEAAQA&#10;8wAAAK8FAAAAAA==&#10;" fillcolor="white [3201]" strokecolor="black [3200]"/>
                  </w:pict>
                </mc:Fallback>
              </mc:AlternateContent>
            </w:r>
            <w:r w:rsidRPr="003F00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</w:t>
            </w:r>
            <w:r w:rsidRPr="003F002A">
              <w:rPr>
                <w:sz w:val="24"/>
                <w:szCs w:val="24"/>
              </w:rPr>
              <w:t xml:space="preserve">                                  No            </w:t>
            </w:r>
          </w:p>
        </w:tc>
      </w:tr>
      <w:tr w:rsidR="003F002A" w14:paraId="055D21FB" w14:textId="77777777" w:rsidTr="003F002A">
        <w:tc>
          <w:tcPr>
            <w:tcW w:w="2660" w:type="dxa"/>
            <w:shd w:val="clear" w:color="auto" w:fill="D9D9D9" w:themeFill="background1" w:themeFillShade="D9"/>
          </w:tcPr>
          <w:p w14:paraId="0DB39C41" w14:textId="38516266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Allergies</w:t>
            </w:r>
          </w:p>
        </w:tc>
        <w:tc>
          <w:tcPr>
            <w:tcW w:w="6582" w:type="dxa"/>
          </w:tcPr>
          <w:p w14:paraId="3E7E10F3" w14:textId="77777777" w:rsidR="003F002A" w:rsidRDefault="003F002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</w:tc>
      </w:tr>
    </w:tbl>
    <w:p w14:paraId="65F09A37" w14:textId="77777777" w:rsidR="00C03455" w:rsidRDefault="00C03455" w:rsidP="003F002A">
      <w:pPr>
        <w:spacing w:line="240" w:lineRule="auto"/>
        <w:rPr>
          <w:b/>
          <w:bCs/>
          <w:sz w:val="30"/>
          <w:szCs w:val="32"/>
        </w:rPr>
      </w:pPr>
    </w:p>
    <w:p w14:paraId="6CF852C9" w14:textId="2F1579DB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4: MOBILITY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7014"/>
      </w:tblGrid>
      <w:tr w:rsidR="003F002A" w14:paraId="40F056D9" w14:textId="77777777" w:rsidTr="001301A9">
        <w:tc>
          <w:tcPr>
            <w:tcW w:w="3442" w:type="dxa"/>
            <w:shd w:val="clear" w:color="auto" w:fill="D9D9D9" w:themeFill="background1" w:themeFillShade="D9"/>
          </w:tcPr>
          <w:p w14:paraId="2DC806D7" w14:textId="7AE7A035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How does the patient mobilise?</w:t>
            </w:r>
          </w:p>
        </w:tc>
        <w:tc>
          <w:tcPr>
            <w:tcW w:w="7014" w:type="dxa"/>
          </w:tcPr>
          <w:p w14:paraId="6DBB2E69" w14:textId="48164EAA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6D089EC" wp14:editId="7320E43D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64770</wp:posOffset>
                      </wp:positionV>
                      <wp:extent cx="200025" cy="152400"/>
                      <wp:effectExtent l="0" t="0" r="28575" b="19050"/>
                      <wp:wrapNone/>
                      <wp:docPr id="166915921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FF59C" id="Rectangle 2" o:spid="_x0000_s1026" style="position:absolute;margin-left:83.9pt;margin-top:5.1pt;width:15.75pt;height:12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CRJA//eAAAACQEAAA8AAABkcnMvZG93bnJldi54bWxMj8FOwzAMhu9Ie4fISNxYugxt&#10;rDSdJiTEaQe6iXHMGtMWGqc06VbeHu/Ebv7lX58/Z+vRteKEfWg8aZhNExBIpbcNVRr2u5f7RxAh&#10;GrKm9YQafjHAOp/cZCa1/kxveCpiJRhCITUa6hi7VMpQ1uhMmPoOiXefvncmcuwraXtzZrhrpUqS&#10;hXSmIb5Qmw6fayy/i8Ex5eunCHF4PWw/3Fb65bs7qJnS+u523DyBiDjG/zJc9FkdcnY6+oFsEC3n&#10;xZLVIw+JAnEprFZzEEcN8wcFMs/k9Qf5HwAAAP//AwBQSwECLQAUAAYACAAAACEAtoM4kv4AAADh&#10;AQAAEwAAAAAAAAAAAAAAAAAAAAAAW0NvbnRlbnRfVHlwZXNdLnhtbFBLAQItABQABgAIAAAAIQA4&#10;/SH/1gAAAJQBAAALAAAAAAAAAAAAAAAAAC8BAABfcmVscy8ucmVsc1BLAQItABQABgAIAAAAIQAq&#10;F8/0TAIAAPMEAAAOAAAAAAAAAAAAAAAAAC4CAABkcnMvZTJvRG9jLnhtbFBLAQItABQABgAIAAAA&#10;IQAkSQP/3gAAAAkBAAAPAAAAAAAAAAAAAAAAAKYEAABkcnMvZG93bnJldi54bWxQSwUGAAAAAAQA&#10;BADzAAAAsQUAAAAA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755D718A" wp14:editId="4FE0E4CE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55245</wp:posOffset>
                      </wp:positionV>
                      <wp:extent cx="200025" cy="152400"/>
                      <wp:effectExtent l="0" t="0" r="28575" b="19050"/>
                      <wp:wrapNone/>
                      <wp:docPr id="9069111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419F2" id="Rectangle 2" o:spid="_x0000_s1026" style="position:absolute;margin-left:255.65pt;margin-top:4.35pt;width:15.75pt;height:12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GbeeSLdAAAACAEAAA8AAABkcnMvZG93bnJldi54bWxMj8FOwzAQRO9I/IO1SNyoE5eS&#10;KsSpEBLi1AMBUY5uvE1S4nWInTb8PcsJjqsZvX1TbGbXixOOofOkIV0kIJBqbztqNLy9Pt2sQYRo&#10;yJreE2r4xgCb8vKiMLn1Z3rBUxUbwRAKudHQxjjkUoa6RWfCwg9InB386Ezkc2ykHc2Z4a6XKknu&#10;pDMd8YfWDPjYYv1ZTY4px68qxOl5t/1wW+mzd7dTqdL6+mp+uAcRcY5/ZfjVZ3Uo2WnvJ7JB9BpW&#10;abrkqoZ1BoLz1a3iKXsNS5WBLAv5f0D5AwAA//8DAFBLAQItABQABgAIAAAAIQC2gziS/gAAAOEB&#10;AAATAAAAAAAAAAAAAAAAAAAAAABbQ29udGVudF9UeXBlc10ueG1sUEsBAi0AFAAGAAgAAAAhADj9&#10;If/WAAAAlAEAAAsAAAAAAAAAAAAAAAAALwEAAF9yZWxzLy5yZWxzUEsBAi0AFAAGAAgAAAAhACoX&#10;z/RMAgAA8wQAAA4AAAAAAAAAAAAAAAAALgIAAGRycy9lMm9Eb2MueG1sUEsBAi0AFAAGAAgAAAAh&#10;AGbeeSLdAAAACAEAAA8AAAAAAAAAAAAAAAAApgQAAGRycy9kb3ducmV2LnhtbFBLBQYAAAAABAAE&#10;APMAAACwBQAAAAA=&#10;" fillcolor="white [3201]" strokecolor="black [3200]"/>
                  </w:pict>
                </mc:Fallback>
              </mc:AlternateContent>
            </w:r>
            <w:r w:rsidRPr="003F002A">
              <w:rPr>
                <w:sz w:val="24"/>
                <w:szCs w:val="24"/>
              </w:rPr>
              <w:t xml:space="preserve">Independently                                    With </w:t>
            </w:r>
            <w:r>
              <w:rPr>
                <w:sz w:val="24"/>
                <w:szCs w:val="24"/>
              </w:rPr>
              <w:t>A</w:t>
            </w:r>
            <w:r w:rsidRPr="003F002A">
              <w:rPr>
                <w:sz w:val="24"/>
                <w:szCs w:val="24"/>
              </w:rPr>
              <w:t xml:space="preserve">ssistance </w:t>
            </w:r>
          </w:p>
        </w:tc>
      </w:tr>
      <w:tr w:rsidR="003F002A" w14:paraId="252904ED" w14:textId="77777777" w:rsidTr="001301A9">
        <w:tc>
          <w:tcPr>
            <w:tcW w:w="3442" w:type="dxa"/>
            <w:shd w:val="clear" w:color="auto" w:fill="D9D9D9" w:themeFill="background1" w:themeFillShade="D9"/>
          </w:tcPr>
          <w:p w14:paraId="5F40A177" w14:textId="375A78B3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Use of mobility aids?</w:t>
            </w:r>
          </w:p>
        </w:tc>
        <w:tc>
          <w:tcPr>
            <w:tcW w:w="7014" w:type="dxa"/>
          </w:tcPr>
          <w:p w14:paraId="4D7F3BE1" w14:textId="09858D38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9CF6AFE" wp14:editId="5573012C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43815</wp:posOffset>
                      </wp:positionV>
                      <wp:extent cx="200025" cy="152400"/>
                      <wp:effectExtent l="0" t="0" r="28575" b="19050"/>
                      <wp:wrapNone/>
                      <wp:docPr id="15120457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D2FC4" id="Rectangle 2" o:spid="_x0000_s1026" style="position:absolute;margin-left:122.9pt;margin-top:3.45pt;width:15.75pt;height:12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P0bWBveAAAACAEAAA8AAABkcnMvZG93bnJldi54bWxMj8FOwzAQRO9I/IO1SNyoUxea&#10;NsSpEBLi1AMB0R7deEkC8TrEThv+nu0JjqsZvXmbbybXiSMOofWkYT5LQCBV3rZUa3h7fbpZgQjR&#10;kDWdJ9TwgwE2xeVFbjLrT/SCxzLWgiEUMqOhibHPpAxVg86Eme+ROPvwgzORz6GWdjAnhrtOqiRZ&#10;Smda4oXG9PjYYPVVjo4pn99liOPzbrt3W+nTd7dTc6X19dX0cA8i4hT/ynDWZ3Uo2OngR7JBdBrU&#10;7R2rRw3LNQjOVZouQBw0LJI1yCKX/x8ofgEAAP//AwBQSwECLQAUAAYACAAAACEAtoM4kv4AAADh&#10;AQAAEwAAAAAAAAAAAAAAAAAAAAAAW0NvbnRlbnRfVHlwZXNdLnhtbFBLAQItABQABgAIAAAAIQA4&#10;/SH/1gAAAJQBAAALAAAAAAAAAAAAAAAAAC8BAABfcmVscy8ucmVsc1BLAQItABQABgAIAAAAIQAq&#10;F8/0TAIAAPMEAAAOAAAAAAAAAAAAAAAAAC4CAABkcnMvZTJvRG9jLnhtbFBLAQItABQABgAIAAAA&#10;IQD9G1gb3gAAAAgBAAAPAAAAAAAAAAAAAAAAAKYEAABkcnMvZG93bnJldi54bWxQSwUGAAAAAAQA&#10;BADzAAAAsQUAAAAA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38011C3" wp14:editId="3800CC47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62865</wp:posOffset>
                      </wp:positionV>
                      <wp:extent cx="200025" cy="152400"/>
                      <wp:effectExtent l="0" t="0" r="28575" b="19050"/>
                      <wp:wrapNone/>
                      <wp:docPr id="9663862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07019" id="Rectangle 2" o:spid="_x0000_s1026" style="position:absolute;margin-left:230.9pt;margin-top:4.95pt;width:15.75pt;height:12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JPRdAPeAAAACAEAAA8AAABkcnMvZG93bnJldi54bWxMj8tOwzAQRfdI/IM1SOyo86gK&#10;CXGqCgmx6oKAKEs3HpJAPE5jpw1/3+kKlqN7de6ZYj3bXhxx9J0jBfEiAoFUO9NRo+D97fnuAYQP&#10;mozuHaGCX/SwLq+vCp0bd6JXPFahEQwhn2sFbQhDLqWvW7TaL9yAxNmXG60OfI6NNKM+Mdz2Momi&#10;lbS6I15o9YBPLdY/1WSZ8n2ofJhedttPu5Xu/sPukjhR6vZm3jyCCDiHvzJc9FkdSnbau4mMF72C&#10;5Spm9aAgy0BwvszSFMReQZpmIMtC/n+gPAMAAP//AwBQSwECLQAUAAYACAAAACEAtoM4kv4AAADh&#10;AQAAEwAAAAAAAAAAAAAAAAAAAAAAW0NvbnRlbnRfVHlwZXNdLnhtbFBLAQItABQABgAIAAAAIQA4&#10;/SH/1gAAAJQBAAALAAAAAAAAAAAAAAAAAC8BAABfcmVscy8ucmVsc1BLAQItABQABgAIAAAAIQAq&#10;F8/0TAIAAPMEAAAOAAAAAAAAAAAAAAAAAC4CAABkcnMvZTJvRG9jLnhtbFBLAQItABQABgAIAAAA&#10;IQCT0XQD3gAAAAgBAAAPAAAAAAAAAAAAAAAAAKYEAABkcnMvZG93bnJldi54bWxQSwUGAAAAAAQA&#10;BADzAAAAsQUAAAAA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619FEF0" wp14:editId="11A9A1BA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62865</wp:posOffset>
                      </wp:positionV>
                      <wp:extent cx="200025" cy="152400"/>
                      <wp:effectExtent l="0" t="0" r="28575" b="19050"/>
                      <wp:wrapNone/>
                      <wp:docPr id="194224735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ABE00" id="Rectangle 2" o:spid="_x0000_s1026" style="position:absolute;margin-left:318.65pt;margin-top:4.95pt;width:15.75pt;height:1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NlMbobdAAAACAEAAA8AAABkcnMvZG93bnJldi54bWxMj0FPg0AQhe8m/Q+bMfFml0JC&#10;C7I0TRPjqQfRWI9bdgSUnaXs0uK/dzzpcfJevvlesZ1tLy44+s6RgtUyAoFUO9NRo+D15fF+A8IH&#10;TUb3jlDBN3rYloubQufGXekZL1VoBEPI51pBG8KQS+nrFq32SzcgcfbhRqsDn2MjzaivDLe9jKMo&#10;lVZ3xB9aPeC+xfqrmixTPs+VD9PT8fBuD9Kt3+wxXsVK3d3OuwcQAefwV4ZffVaHkp1ObiLjRa8g&#10;TdYJVxVkGQjO03TDU04KkiQDWRby/4DyBwAA//8DAFBLAQItABQABgAIAAAAIQC2gziS/gAAAOEB&#10;AAATAAAAAAAAAAAAAAAAAAAAAABbQ29udGVudF9UeXBlc10ueG1sUEsBAi0AFAAGAAgAAAAhADj9&#10;If/WAAAAlAEAAAsAAAAAAAAAAAAAAAAALwEAAF9yZWxzLy5yZWxzUEsBAi0AFAAGAAgAAAAhACoX&#10;z/RMAgAA8wQAAA4AAAAAAAAAAAAAAAAALgIAAGRycy9lMm9Eb2MueG1sUEsBAi0AFAAGAAgAAAAh&#10;ANlMbobdAAAACAEAAA8AAAAAAAAAAAAAAAAApgQAAGRycy9kb3ducmV2LnhtbFBLBQYAAAAABAAE&#10;APMAAACwBQAAAAA=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745541BB" wp14:editId="01B69B5D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62865</wp:posOffset>
                      </wp:positionV>
                      <wp:extent cx="200025" cy="152400"/>
                      <wp:effectExtent l="0" t="0" r="28575" b="19050"/>
                      <wp:wrapNone/>
                      <wp:docPr id="3716017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73184" id="Rectangle 2" o:spid="_x0000_s1026" style="position:absolute;margin-left:26.15pt;margin-top:4.95pt;width:15.75pt;height:12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AawnzvcAAAABgEAAA8AAABkcnMvZG93bnJldi54bWxMj0FPg0AQhe8m/ofNmHizSyFq&#10;oSxNY2I89SA11uOWnQItO0vZpcV/73jS4+S9fO+bfDXZTlxw8K0jBfNZBAKpcqalWsHH9vVhAcIH&#10;TUZ3jlDBN3pYFbc3uc6Mu9I7XspQC4aQz7SCJoQ+k9JXDVrtZ65H4uzgBqsDn0MtzaCvDLedjKPo&#10;SVrdEi80useXBqtTOVqmHM+lD+PbbvNlN9I9f9pdPI+Vur+b1ksQAafwV4ZffVaHgp32biTjRafg&#10;MU64qSBNQXC8SPiRvYIkSUEWufyvX/wAAAD//wMAUEsBAi0AFAAGAAgAAAAhALaDOJL+AAAA4QEA&#10;ABMAAAAAAAAAAAAAAAAAAAAAAFtDb250ZW50X1R5cGVzXS54bWxQSwECLQAUAAYACAAAACEAOP0h&#10;/9YAAACUAQAACwAAAAAAAAAAAAAAAAAvAQAAX3JlbHMvLnJlbHNQSwECLQAUAAYACAAAACEAKhfP&#10;9EwCAADzBAAADgAAAAAAAAAAAAAAAAAuAgAAZHJzL2Uyb0RvYy54bWxQSwECLQAUAAYACAAAACEA&#10;BrCfO9wAAAAGAQAADwAAAAAAAAAAAAAAAACmBAAAZHJzL2Rvd25yZXYueG1sUEsFBgAAAAAEAAQA&#10;8wAAAK8FAAAAAA==&#10;" fillcolor="white [3201]" strokecolor="black [3200]"/>
                  </w:pict>
                </mc:Fallback>
              </mc:AlternateContent>
            </w:r>
            <w:r w:rsidRPr="003F002A">
              <w:rPr>
                <w:sz w:val="24"/>
                <w:szCs w:val="24"/>
              </w:rPr>
              <w:t xml:space="preserve">Stick        </w:t>
            </w:r>
            <w:r>
              <w:rPr>
                <w:sz w:val="24"/>
                <w:szCs w:val="24"/>
              </w:rPr>
              <w:t xml:space="preserve"> </w:t>
            </w:r>
            <w:r w:rsidRPr="003F002A">
              <w:rPr>
                <w:sz w:val="24"/>
                <w:szCs w:val="24"/>
              </w:rPr>
              <w:t xml:space="preserve">Zimmer </w:t>
            </w:r>
            <w:r>
              <w:rPr>
                <w:sz w:val="24"/>
                <w:szCs w:val="24"/>
              </w:rPr>
              <w:t>F</w:t>
            </w:r>
            <w:r w:rsidRPr="003F002A">
              <w:rPr>
                <w:sz w:val="24"/>
                <w:szCs w:val="24"/>
              </w:rPr>
              <w:t xml:space="preserve">rame        </w:t>
            </w:r>
            <w:r>
              <w:rPr>
                <w:sz w:val="24"/>
                <w:szCs w:val="24"/>
              </w:rPr>
              <w:t xml:space="preserve">   </w:t>
            </w:r>
            <w:r w:rsidRPr="003F002A">
              <w:rPr>
                <w:sz w:val="24"/>
                <w:szCs w:val="24"/>
              </w:rPr>
              <w:t xml:space="preserve">Wheeled </w:t>
            </w:r>
            <w:r>
              <w:rPr>
                <w:sz w:val="24"/>
                <w:szCs w:val="24"/>
              </w:rPr>
              <w:t>W</w:t>
            </w:r>
            <w:r w:rsidRPr="003F002A">
              <w:rPr>
                <w:sz w:val="24"/>
                <w:szCs w:val="24"/>
              </w:rPr>
              <w:t>alker           Wheel</w:t>
            </w:r>
            <w:r>
              <w:rPr>
                <w:sz w:val="24"/>
                <w:szCs w:val="24"/>
              </w:rPr>
              <w:t>c</w:t>
            </w:r>
            <w:r w:rsidRPr="003F002A">
              <w:rPr>
                <w:sz w:val="24"/>
                <w:szCs w:val="24"/>
              </w:rPr>
              <w:t xml:space="preserve">hair </w:t>
            </w:r>
          </w:p>
        </w:tc>
      </w:tr>
    </w:tbl>
    <w:p w14:paraId="32065D54" w14:textId="0009D8B1" w:rsidR="003F002A" w:rsidRDefault="00FA0EF7" w:rsidP="003F002A">
      <w:pPr>
        <w:spacing w:line="240" w:lineRule="auto"/>
        <w:rPr>
          <w:b/>
          <w:bCs/>
          <w:sz w:val="30"/>
          <w:szCs w:val="32"/>
        </w:rPr>
      </w:pPr>
      <w:r w:rsidRPr="003F00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7CCCFC" wp14:editId="1A317A75">
                <wp:simplePos x="0" y="0"/>
                <wp:positionH relativeFrom="column">
                  <wp:posOffset>3913505</wp:posOffset>
                </wp:positionH>
                <wp:positionV relativeFrom="paragraph">
                  <wp:posOffset>1189355</wp:posOffset>
                </wp:positionV>
                <wp:extent cx="200025" cy="152400"/>
                <wp:effectExtent l="0" t="0" r="28575" b="19050"/>
                <wp:wrapNone/>
                <wp:docPr id="17769154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E347D" id="Rectangle 2" o:spid="_x0000_s1026" style="position:absolute;margin-left:308.15pt;margin-top:93.65pt;width:15.75pt;height:1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CyhWobfAAAACwEAAA8AAABkcnMvZG93bnJldi54bWxMj8FOwzAQRO9I/IO1SNyo4xQl&#10;VYhTISTEqQdCRTm68ZIE4nWInTb8PcsJbjuap9mZcru4QZxwCr0nDWqVgEBqvO2p1bB/ebzZgAjR&#10;kDWDJ9TwjQG21eVFaQrrz/SMpzq2gkMoFEZDF+NYSBmaDp0JKz8isffuJ2ciy6mVdjJnDneDTJMk&#10;k870xB86M+JDh81nPTtO+fiqQ5yfDrs3t5M+f3WHVKVaX18t93cgIi7xD4bf+lwdKu509DPZIAYN&#10;mcrWjLKxyflgIrvNecxRQ6rUGmRVyv8bqh8AAAD//wMAUEsBAi0AFAAGAAgAAAAhALaDOJL+AAAA&#10;4QEAABMAAAAAAAAAAAAAAAAAAAAAAFtDb250ZW50X1R5cGVzXS54bWxQSwECLQAUAAYACAAAACEA&#10;OP0h/9YAAACUAQAACwAAAAAAAAAAAAAAAAAvAQAAX3JlbHMvLnJlbHNQSwECLQAUAAYACAAAACEA&#10;KhfP9EwCAADzBAAADgAAAAAAAAAAAAAAAAAuAgAAZHJzL2Uyb0RvYy54bWxQSwECLQAUAAYACAAA&#10;ACEALKFaht8AAAALAQAADwAAAAAAAAAAAAAAAACmBAAAZHJzL2Rvd25yZXYueG1sUEsFBgAAAAAE&#10;AAQA8wAAALIFAAAAAA==&#10;" fillcolor="white [3201]" strokecolor="black [3200]"/>
            </w:pict>
          </mc:Fallback>
        </mc:AlternateContent>
      </w:r>
      <w:r w:rsidRPr="003F00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993214" wp14:editId="26E961AE">
                <wp:simplePos x="0" y="0"/>
                <wp:positionH relativeFrom="column">
                  <wp:posOffset>6009005</wp:posOffset>
                </wp:positionH>
                <wp:positionV relativeFrom="paragraph">
                  <wp:posOffset>1189355</wp:posOffset>
                </wp:positionV>
                <wp:extent cx="200025" cy="152400"/>
                <wp:effectExtent l="0" t="0" r="28575" b="19050"/>
                <wp:wrapNone/>
                <wp:docPr id="19169513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99C9" id="Rectangle 2" o:spid="_x0000_s1026" style="position:absolute;margin-left:473.15pt;margin-top:93.65pt;width:15.75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MKriO3gAAAACwEAAA8AAABkcnMvZG93bnJldi54bWxMj8FOwzAQRO9I/IO1SNyokxQ1&#10;bYhTVUiIUw9NEeXoxksSiNdp7LTh79me4LajeZqdydeT7cQZB986UhDPIhBIlTMt1Qre9i8PSxA+&#10;aDK6c4QKftDDuri9yXVm3IV2eC5DLTiEfKYVNCH0mZS+atBqP3M9EnufbrA6sBxqaQZ94XDbySSK&#10;FtLqlvhDo3t8brD6LkfLKV+n0ofx9bD9sFvp0nd7SOJEqfu7afMEIuAU/mC41ufqUHCnoxvJeNEp&#10;WD0u5oyysUz5YGKVpjzmqCCJ4znIIpf/NxS/AAAA//8DAFBLAQItABQABgAIAAAAIQC2gziS/gAA&#10;AOEBAAATAAAAAAAAAAAAAAAAAAAAAABbQ29udGVudF9UeXBlc10ueG1sUEsBAi0AFAAGAAgAAAAh&#10;ADj9If/WAAAAlAEAAAsAAAAAAAAAAAAAAAAALwEAAF9yZWxzLy5yZWxzUEsBAi0AFAAGAAgAAAAh&#10;ACoXz/RMAgAA8wQAAA4AAAAAAAAAAAAAAAAALgIAAGRycy9lMm9Eb2MueG1sUEsBAi0AFAAGAAgA&#10;AAAhAMKriO3gAAAACwEAAA8AAAAAAAAAAAAAAAAApgQAAGRycy9kb3ducmV2LnhtbFBLBQYAAAAA&#10;BAAEAPMAAACzBQAAAAA=&#10;" fillcolor="white [3201]" strokecolor="black [3200]"/>
            </w:pict>
          </mc:Fallback>
        </mc:AlternateContent>
      </w:r>
      <w:r w:rsidRPr="003F00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0EDB27" wp14:editId="02086A2B">
                <wp:simplePos x="0" y="0"/>
                <wp:positionH relativeFrom="column">
                  <wp:posOffset>5056505</wp:posOffset>
                </wp:positionH>
                <wp:positionV relativeFrom="paragraph">
                  <wp:posOffset>1189355</wp:posOffset>
                </wp:positionV>
                <wp:extent cx="200025" cy="152400"/>
                <wp:effectExtent l="0" t="0" r="28575" b="19050"/>
                <wp:wrapNone/>
                <wp:docPr id="2665541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69045" id="Rectangle 2" o:spid="_x0000_s1026" style="position:absolute;margin-left:398.15pt;margin-top:93.65pt;width:15.75pt;height:1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MCQ0effAAAACwEAAA8AAABkcnMvZG93bnJldi54bWxMj8FOwzAQRO9I/IO1SNyoE1dq&#10;QohTISTEqQdCRTm68ZIE4nWInTb8PcsJbjuap9mZcru4QZxwCr0nDekqAYHUeNtTq2H/8niTgwjR&#10;kDWDJ9TwjQG21eVFaQrrz/SMpzq2gkMoFEZDF+NYSBmaDp0JKz8isffuJ2ciy6mVdjJnDneDVEmy&#10;kc70xB86M+JDh81nPTtO+fiqQ5yfDrs3t5M+e3UHlSqtr6+W+zsQEZf4B8Nvfa4OFXc6+plsEIOG&#10;7HazZpSNPOODiVxlPOaoQaXpGmRVyv8bqh8AAAD//wMAUEsBAi0AFAAGAAgAAAAhALaDOJL+AAAA&#10;4QEAABMAAAAAAAAAAAAAAAAAAAAAAFtDb250ZW50X1R5cGVzXS54bWxQSwECLQAUAAYACAAAACEA&#10;OP0h/9YAAACUAQAACwAAAAAAAAAAAAAAAAAvAQAAX3JlbHMvLnJlbHNQSwECLQAUAAYACAAAACEA&#10;KhfP9EwCAADzBAAADgAAAAAAAAAAAAAAAAAuAgAAZHJzL2Uyb0RvYy54bWxQSwECLQAUAAYACAAA&#10;ACEAwJDR598AAAALAQAADwAAAAAAAAAAAAAAAACmBAAAZHJzL2Rvd25yZXYueG1sUEsFBgAAAAAE&#10;AAQA8wAAALIFAAAAAA==&#10;" fillcolor="white [3201]" strokecolor="black [3200]"/>
            </w:pict>
          </mc:Fallback>
        </mc:AlternateContent>
      </w:r>
      <w:r w:rsidR="003F002A">
        <w:rPr>
          <w:b/>
          <w:bCs/>
          <w:sz w:val="30"/>
          <w:szCs w:val="32"/>
        </w:rPr>
        <w:t xml:space="preserve">SECTION 5: OXYGEN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5213"/>
      </w:tblGrid>
      <w:tr w:rsidR="003F002A" w14:paraId="40C2E7E7" w14:textId="77777777" w:rsidTr="001301A9">
        <w:tc>
          <w:tcPr>
            <w:tcW w:w="5243" w:type="dxa"/>
            <w:shd w:val="clear" w:color="auto" w:fill="D9D9D9" w:themeFill="background1" w:themeFillShade="D9"/>
          </w:tcPr>
          <w:p w14:paraId="19C9E0F6" w14:textId="7D7CC9CA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lastRenderedPageBreak/>
              <w:t>Does the patient use oxygen?</w:t>
            </w:r>
          </w:p>
        </w:tc>
        <w:tc>
          <w:tcPr>
            <w:tcW w:w="5213" w:type="dxa"/>
          </w:tcPr>
          <w:p w14:paraId="70C7EC58" w14:textId="693847A8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7235BDC" wp14:editId="15EDFBC6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55245</wp:posOffset>
                      </wp:positionV>
                      <wp:extent cx="200025" cy="152400"/>
                      <wp:effectExtent l="0" t="0" r="28575" b="19050"/>
                      <wp:wrapNone/>
                      <wp:docPr id="12547302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BB310" id="Rectangle 2" o:spid="_x0000_s1026" style="position:absolute;margin-left:31.5pt;margin-top:4.35pt;width:15.7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OIrdvLdAAAABgEAAA8AAABkcnMvZG93bnJldi54bWxMj0FPwkAQhe8m/ofNkHiTLUUp&#10;1G6JMTGeOFiMcFy6Y1vsztbuFuq/dzjJcfJevvdNth5tK07Y+8aRgtk0AoFUOtNQpeBj+3q/BOGD&#10;JqNbR6jgFz2s89ubTKfGnekdT0WoBEPIp1pBHUKXSunLGq32U9chcfbleqsDn30lTa/PDLetjKNo&#10;Ia1uiBdq3eFLjeV3MVimHH8KH4a33WZvN9Iln3YXz2Kl7ibj8xOIgGP4L8NFn9UhZ6eDG8h40SpY&#10;zPmVoGCZgOB49fAI4qBgHicg80xe6+d/AAAA//8DAFBLAQItABQABgAIAAAAIQC2gziS/gAAAOEB&#10;AAATAAAAAAAAAAAAAAAAAAAAAABbQ29udGVudF9UeXBlc10ueG1sUEsBAi0AFAAGAAgAAAAhADj9&#10;If/WAAAAlAEAAAsAAAAAAAAAAAAAAAAALwEAAF9yZWxzLy5yZWxzUEsBAi0AFAAGAAgAAAAhACoX&#10;z/RMAgAA8wQAAA4AAAAAAAAAAAAAAAAALgIAAGRycy9lMm9Eb2MueG1sUEsBAi0AFAAGAAgAAAAh&#10;AOIrdvLdAAAABgEAAA8AAAAAAAAAAAAAAAAApgQAAGRycy9kb3ducmV2LnhtbFBLBQYAAAAABAAE&#10;APMAAACwBQAAAAA=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5E2F636" wp14:editId="65E09D8A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64770</wp:posOffset>
                      </wp:positionV>
                      <wp:extent cx="200025" cy="152400"/>
                      <wp:effectExtent l="0" t="0" r="28575" b="19050"/>
                      <wp:wrapNone/>
                      <wp:docPr id="14035481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B4B65" id="Rectangle 2" o:spid="_x0000_s1026" style="position:absolute;margin-left:177.75pt;margin-top:5.1pt;width:15.75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GhtD5neAAAACQEAAA8AAABkcnMvZG93bnJldi54bWxMj8FOwzAQRO9I/QdrK3GjTl1C&#10;qxCnqpAQpx4IiHJ04yUJjdchdtrw9ywnuO1onmZn8u3kOnHGIbSeNCwXCQikytuWag2vL483GxAh&#10;GrKm84QavjHAtphd5Saz/kLPeC5jLTiEQmY0NDH2mZShatCZsPA9EnsffnAmshxqaQdz4XDXSZUk&#10;d9KZlvhDY3p8aLA6laPjlM+vMsTx6bB/d3vp12/uoJZK6+v5tLsHEXGKfzD81ufqUHCnox/JBtFp&#10;WKVpyigbiQLBwGqz5nFHPm4VyCKX/xcUPwAAAP//AwBQSwECLQAUAAYACAAAACEAtoM4kv4AAADh&#10;AQAAEwAAAAAAAAAAAAAAAAAAAAAAW0NvbnRlbnRfVHlwZXNdLnhtbFBLAQItABQABgAIAAAAIQA4&#10;/SH/1gAAAJQBAAALAAAAAAAAAAAAAAAAAC8BAABfcmVscy8ucmVsc1BLAQItABQABgAIAAAAIQAq&#10;F8/0TAIAAPMEAAAOAAAAAAAAAAAAAAAAAC4CAABkcnMvZTJvRG9jLnhtbFBLAQItABQABgAIAAAA&#10;IQBobQ+Z3gAAAAkBAAAPAAAAAAAAAAAAAAAAAKYEAABkcnMvZG93bnJldi54bWxQSwUGAAAAAAQA&#10;BADzAAAAsQUAAAAA&#10;" fillcolor="white [3201]" strokecolor="black [3200]"/>
                  </w:pict>
                </mc:Fallback>
              </mc:AlternateContent>
            </w:r>
            <w:r w:rsidRPr="003F00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</w:t>
            </w:r>
            <w:r w:rsidRPr="003F00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3F002A">
              <w:rPr>
                <w:sz w:val="24"/>
                <w:szCs w:val="24"/>
              </w:rPr>
              <w:t xml:space="preserve">                                  No                                                      </w:t>
            </w:r>
          </w:p>
        </w:tc>
      </w:tr>
      <w:tr w:rsidR="003F002A" w14:paraId="3B5130AF" w14:textId="77777777" w:rsidTr="001301A9">
        <w:tc>
          <w:tcPr>
            <w:tcW w:w="5243" w:type="dxa"/>
            <w:shd w:val="clear" w:color="auto" w:fill="D9D9D9" w:themeFill="background1" w:themeFillShade="D9"/>
          </w:tcPr>
          <w:p w14:paraId="4A1B9549" w14:textId="47C2A8B5" w:rsid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>Y</w:t>
            </w:r>
            <w:r w:rsidRPr="003F002A">
              <w:rPr>
                <w:sz w:val="24"/>
                <w:szCs w:val="24"/>
              </w:rPr>
              <w:t>es:</w:t>
            </w:r>
            <w:r>
              <w:rPr>
                <w:sz w:val="24"/>
                <w:szCs w:val="24"/>
              </w:rPr>
              <w:t xml:space="preserve"> Long Term Oxygen Therapy (LTOT)</w:t>
            </w:r>
          </w:p>
          <w:p w14:paraId="10474D2E" w14:textId="43149395" w:rsidR="003F002A" w:rsidRPr="003F002A" w:rsidRDefault="003F002A" w:rsidP="003F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Ambulatory Oxygen Therapy (AOT)</w:t>
            </w:r>
          </w:p>
        </w:tc>
        <w:tc>
          <w:tcPr>
            <w:tcW w:w="5213" w:type="dxa"/>
          </w:tcPr>
          <w:p w14:paraId="59F922D7" w14:textId="29DB7925" w:rsid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2FEF23" wp14:editId="10DFB965">
                      <wp:simplePos x="0" y="0"/>
                      <wp:positionH relativeFrom="column">
                        <wp:posOffset>66041</wp:posOffset>
                      </wp:positionH>
                      <wp:positionV relativeFrom="paragraph">
                        <wp:posOffset>87630</wp:posOffset>
                      </wp:positionV>
                      <wp:extent cx="285750" cy="142875"/>
                      <wp:effectExtent l="0" t="0" r="19050" b="28575"/>
                      <wp:wrapNone/>
                      <wp:docPr id="177163820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BB2B5" id="Rectangle 2" o:spid="_x0000_s1026" style="position:absolute;margin-left:5.2pt;margin-top:6.9pt;width:22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xPTAIAAPMEAAAOAAAAZHJzL2Uyb0RvYy54bWysVN9v2jAQfp+0/8Hy+xqCYLSIUKFWnSZV&#10;LRqd+mwcG6I5Pu9sCOyv39kJAXXVHqa9OOfcd7++fJfZ7aE2bK/QV2ALnl8NOFNWQlnZTcG/vzx8&#10;uubMB2FLYcCqgh+V57fzjx9mjZuqIWzBlAoZJbF+2riCb0Nw0yzzcqtq4a/AKUtODViLQFfcZCWK&#10;hrLXJhsOBp+zBrB0CFJ5T2/vWyefp/xaKxmetfYqMFNw6i2kE9O5jmc2n4npBoXbVrJrQ/xDF7Wo&#10;LBXtU92LINgOqz9S1ZVE8KDDlYQ6A60rqdIMNE0+eDPNaiucSrMQOd71NPn/l1Y+7VduiURD4/zU&#10;kxmnOGis45P6Y4dE1rEnSx0Ck/RyeD2ejIlSSa58NLyejCOZ2TnYoQ9fFNQsGgVH+haJIrF/9KGF&#10;niCxlrGsKfjNeNjmObeTrHA0qkV9U5pVZWwgZUtKUXcG2V7QNy5/5F0bxhIyhujKmD4ofy/IhFNQ&#10;h41hKqmnDxy8F3iu1qNTRbChD6wrC/j3YN3iib2LWaO5hvK4RIbQ6tY7+VARmY/Ch6VAEirxT8sX&#10;nunQBog/6CzOtoC/3nsf8aQf8nLWkPAL7n/uBCrOzFdLyrrJR6O4KekyGk+GdMFLz/rSY3f1HRDv&#10;Oa25k8mM+GBOpkaoX2lHF7EquYSVVLvgMuDpchfahaQtl2qxSDDaDifCo105GZNHVqNYXg6vAl2n&#10;qEBSfILTkojpG2G12BhpYbELoKukujOvHd+0WUm33V8gru7lPaHO/6r5bwAAAP//AwBQSwMEFAAG&#10;AAgAAAAhAFI6GbzbAAAABwEAAA8AAABkcnMvZG93bnJldi54bWxMj8FOwzAQRO9I/IO1SNyo04QW&#10;FOJUCAlx6oEUUY7beEkC8TrEThv+nuUEp9VoRrNvis3senWkMXSeDSwXCSji2tuOGwMvu8erW1Ah&#10;IlvsPZOBbwqwKc/PCsytP/EzHavYKCnhkKOBNsYh1zrULTkMCz8Qi/fuR4dR5NhoO+JJyl2v0yRZ&#10;a4cdy4cWB3poqf6sJictH19ViNPTfvvmttrfvLp9ukyNubyY7+9ARZrjXxh+8QUdSmE6+IltUL3o&#10;5FqScjNZIP5qJfpgIFtnoMtC/+cvfwAAAP//AwBQSwECLQAUAAYACAAAACEAtoM4kv4AAADhAQAA&#10;EwAAAAAAAAAAAAAAAAAAAAAAW0NvbnRlbnRfVHlwZXNdLnhtbFBLAQItABQABgAIAAAAIQA4/SH/&#10;1gAAAJQBAAALAAAAAAAAAAAAAAAAAC8BAABfcmVscy8ucmVsc1BLAQItABQABgAIAAAAIQAUJmxP&#10;TAIAAPMEAAAOAAAAAAAAAAAAAAAAAC4CAABkcnMvZTJvRG9jLnhtbFBLAQItABQABgAIAAAAIQBS&#10;Ohm82wAAAAcBAAAPAAAAAAAAAAAAAAAAAKYEAABkcnMvZG93bnJldi54bWxQSwUGAAAAAAQABADz&#10;AAAArgUAAAAA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93D91B" wp14:editId="4B3BA1AA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78105</wp:posOffset>
                      </wp:positionV>
                      <wp:extent cx="676275" cy="171450"/>
                      <wp:effectExtent l="0" t="0" r="28575" b="19050"/>
                      <wp:wrapNone/>
                      <wp:docPr id="23622219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D2512" id="Rectangle 2" o:spid="_x0000_s1026" style="position:absolute;margin-left:104.95pt;margin-top:6.15pt;width:53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zgUAIAAPMEAAAOAAAAZHJzL2Uyb0RvYy54bWysVF1v2jAUfZ+0/2D5fQ1BUFZEqBBVp0lV&#10;W62d+mwcm0RzfL1rQ2C/ftcOCVVX7WHai2P7nvt1fG4W14fGsL1CX4MteH4x4kxZCWVttwX//nz7&#10;6TNnPghbCgNWFfyoPL9efvywaN1cjaECUypkFMT6eesKXoXg5lnmZaUa4S/AKUtGDdiIQEfcZiWK&#10;lqI3JhuPRpdZC1g6BKm8p9ubzsiXKb7WSoYHrb0KzBScagtpxbRu4potF2K+ReGqWp7KEP9QRSNq&#10;S0mHUDciCLbD+o9QTS0RPOhwIaHJQOtaqtQDdZOP3nTzVAmnUi9EjncDTf7/hZX3+yf3iERD6/zc&#10;0zZ2cdDYxC/Vxw6JrONAljoEJunycnY5nk05k2TKZ/lkmsjMzs4OffiioGFxU3Ckt0gUif2dD5SQ&#10;oD0k5jKWtQW/mo6n8VGyczlpF45GdahvSrO6pALGKVpSilobZHtBb1z+yJN7jEfI6KJrYwan/D0n&#10;E3qnEza6qaSewXH0nuM524BOGcGGwbGpLeDfnXWH77vueo1tb6A8PiJD6HTrnbyticw74cOjQBIq&#10;SZqGLzzQog0Qf3DacVYB/nrvPuJJP2TlrCXhF9z/3AlUnJmvlpR1lU8mcVLSYTKdjemAry2b1xa7&#10;a9ZAvOc05k6mbcQH0281QvNCM7qKWckkrKTcBZcB+8M6dANJUy7VapVgNB1OhDv75GQMHlmNYnk+&#10;vAh0J0UFkuI99EMi5m+E1WGjp4XVLoCuk+rOvJ74pslKYjz9BeLovj4n1PlftfwNAAD//wMAUEsD&#10;BBQABgAIAAAAIQDfuyj13QAAAAkBAAAPAAAAZHJzL2Rvd25yZXYueG1sTI/BTsMwDIbvSLxDZCRu&#10;LG2KBi1NJ4SEOO1AhxjHrDFtoXFKk27l7TEnuNn6f33+XG4WN4gjTqH3pCFdJSCQGm97ajW87B6v&#10;bkGEaMiawRNq+MYAm+r8rDSF9Sd6xmMdW8EQCoXR0MU4FlKGpkNnwsqPSJy9+8mZyOvUSjuZE8Pd&#10;IFWSrKUzPfGFzoz40GHzWc+OKR9fdYjz03775rbS37y6vUqV1pcXy/0diIhL/CvDrz6rQ8VOBz+T&#10;DWLQoJI85yoHKgPBhSxdX4M48JBnIKtS/v+g+gEAAP//AwBQSwECLQAUAAYACAAAACEAtoM4kv4A&#10;AADhAQAAEwAAAAAAAAAAAAAAAAAAAAAAW0NvbnRlbnRfVHlwZXNdLnhtbFBLAQItABQABgAIAAAA&#10;IQA4/SH/1gAAAJQBAAALAAAAAAAAAAAAAAAAAC8BAABfcmVscy8ucmVsc1BLAQItABQABgAIAAAA&#10;IQCNGizgUAIAAPMEAAAOAAAAAAAAAAAAAAAAAC4CAABkcnMvZTJvRG9jLnhtbFBLAQItABQABgAI&#10;AAAAIQDfuyj13QAAAAk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l/min                                      Duration (hours)</w:t>
            </w:r>
          </w:p>
          <w:p w14:paraId="1A68A366" w14:textId="7DD5EA76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11515B" wp14:editId="0756CC2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53975</wp:posOffset>
                      </wp:positionV>
                      <wp:extent cx="276225" cy="152400"/>
                      <wp:effectExtent l="0" t="0" r="28575" b="19050"/>
                      <wp:wrapNone/>
                      <wp:docPr id="13346417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7F8D94" id="Rectangle 2" o:spid="_x0000_s1026" style="position:absolute;margin-left:5.95pt;margin-top:4.25pt;width:21.75pt;height:1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QRTgIAAPMEAAAOAAAAZHJzL2Uyb0RvYy54bWysVMtu2zAQvBfoPxC8N3rAThrDcmAkSFEg&#10;SII6Rc40RdpCKS67pC27X98lZctGGvRQ9EIttbOv0aymN7vWsK1C34CteHGRc6ashLqxq4p/f7n/&#10;9JkzH4SthQGrKr5Xnt/MPn6Ydm6iSliDqRUySmL9pHMVX4fgJlnm5Vq1wl+AU5acGrAVga64ymoU&#10;HWVvTVbm+WXWAdYOQSrv6e1d7+SzlF9rJcOT1l4FZipOvYV0YjqX8cxmUzFZoXDrRh7aEP/QRSsa&#10;S0WHVHciCLbB5o9UbSMRPOhwIaHNQOtGqjQDTVPkb6ZZrIVTaRYix7uBJv//0srH7cI9I9HQOT/x&#10;ZMYpdhrb+KT+2C6RtR/IUrvAJL0sry7LcsyZJFcxLkd5IjM7BTv04YuClkWj4kjfIlEktg8+UEGC&#10;HiGxlrGsq/j1mHJG56mdZIW9UT3qm9KsqWMDKVtSiro1yLaCvnH9o0jhMR8hY4hujBmCiveCTDgG&#10;HbAxTCX1DIH5e4GnagM6VQQbhsC2sYB/D9Y9/jh1P2scewn1/hkZQq9b7+R9Q2Q+CB+eBZJQSdK0&#10;fOGJDm2A+IODxdka8Nd77yOe9ENezjoSfsX9z41AxZn5aklZ18VoFDclXUbjq5IueO5Znnvspr0F&#10;4r2gNXcymREfzNHUCO0r7eg8ViWXsJJqV1wGPF5uQ7+QtOVSzecJRtvhRHiwCydj8shqFMvL7lWg&#10;OygqkBQf4bgkYvJGWD02RlqYbwLoJqnuxOuBb9qsJMbDXyCu7vk9oU7/qtlvAAAA//8DAFBLAwQU&#10;AAYACAAAACEAbLFZpNsAAAAGAQAADwAAAGRycy9kb3ducmV2LnhtbEyOwU7DMBBE70j8g7VI3KiT&#10;QNqSxqkQEuLUAymiPbrxkqTE6xA7bfh7tic4jmb05uXryXbihINvHSmIZxEIpMqZlmoF79uXuyUI&#10;HzQZ3TlCBT/oYV1cX+U6M+5Mb3gqQy0YQj7TCpoQ+kxKXzVotZ+5Hom7TzdYHTgOtTSDPjPcdjKJ&#10;orm0uiV+aHSPzw1WX+VomXL8Ln0YX3ebvd1It/iwuyROlLq9mZ5WIAJO4W8MF31Wh4KdDm4k40XH&#10;OX7kpYJlCoLrNH0AcVBwn6Qgi1z+1y9+AQAA//8DAFBLAQItABQABgAIAAAAIQC2gziS/gAAAOEB&#10;AAATAAAAAAAAAAAAAAAAAAAAAABbQ29udGVudF9UeXBlc10ueG1sUEsBAi0AFAAGAAgAAAAhADj9&#10;If/WAAAAlAEAAAsAAAAAAAAAAAAAAAAALwEAAF9yZWxzLy5yZWxzUEsBAi0AFAAGAAgAAAAhAFef&#10;pBFOAgAA8wQAAA4AAAAAAAAAAAAAAAAALgIAAGRycy9lMm9Eb2MueG1sUEsBAi0AFAAGAAgAAAAh&#10;AGyxWaTbAAAABgEAAA8AAAAAAAAAAAAAAAAAqAQAAGRycy9kb3ducmV2LnhtbFBLBQYAAAAABAAE&#10;APMAAACwBQAAAAA=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F4AEED" wp14:editId="27E1A119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53975</wp:posOffset>
                      </wp:positionV>
                      <wp:extent cx="676275" cy="152400"/>
                      <wp:effectExtent l="0" t="0" r="28575" b="19050"/>
                      <wp:wrapNone/>
                      <wp:docPr id="199313250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1C409" id="Rectangle 2" o:spid="_x0000_s1026" style="position:absolute;margin-left:105.7pt;margin-top:4.25pt;width:53.2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1XJUAIAAPMEAAAOAAAAZHJzL2Uyb0RvYy54bWysVF1v2jAUfZ+0/2D5fQ2JoKyIUKFWnSah&#10;thqd+mwcG6I5vt61IbBfv2sHAuqqPUx7cWzfc7+Oz830dt8YtlPoa7Alz68GnCkroartuuTfXx4+&#10;febMB2ErYcCqkh+U57ezjx+mrZuoAjZgKoWMglg/aV3JNyG4SZZ5uVGN8FfglCWjBmxEoCOuswpF&#10;S9EbkxWDwXXWAlYOQSrv6fa+M/JZiq+1kuFJa68CMyWn2kJaMa2ruGazqZisUbhNLY9liH+oohG1&#10;paR9qHsRBNti/UeoppYIHnS4ktBkoHUtVeqBuskHb7pZboRTqRcix7ueJv//wsrH3dI9I9HQOj/x&#10;tI1d7DU28Uv1sX0i69CTpfaBSbq8Hl8X4xFnkkz5qBgOEpnZ2dmhD18UNCxuSo70FokisVv4QAkJ&#10;eoLEXMaytuQ3o2IUHyU7l5N24WBUh/qmNKsrKqBI0ZJS1J1BthP0xtWPPLnHeISMLro2pnfK33My&#10;4eR0xEY3ldTTOw7eczxn69EpI9jQOza1Bfy7s+7wp667XmPbK6gOz8gQOt16Jx9qInMhfHgWSEIl&#10;SdPwhSdatAHiD447zjaAv967j3jSD1k5a0n4Jfc/twIVZ+arJWXd5MNhnJR0GI7GBR3w0rK6tNht&#10;cwfEe05j7mTaRnwwp61GaF5pRucxK5mElZS75DLg6XAXuoGkKZdqPk8wmg4nwsIunYzBI6tRLC/7&#10;V4HuqKhAUnyE05CIyRthddjoaWG+DaDrpLozr0e+abKSGI9/gTi6l+eEOv+rZr8BAAD//wMAUEsD&#10;BBQABgAIAAAAIQAJlp/Z3QAAAAgBAAAPAAAAZHJzL2Rvd25yZXYueG1sTI/BTsMwDIbvSLxDZCRu&#10;LE1gbJSmE0JCnHagIMYxa0xbaJzSpFt5e8wJbrb+X58/F5vZ9+KAY+wCGVCLDARSHVxHjYGX54eL&#10;NYiYLDnbB0ID3xhhU56eFDZ34UhPeKhSIxhCMbcG2pSGXMpYt+htXIQBibP3MHqbeB0b6UZ7ZLjv&#10;pc6ya+ltR3yhtQPet1h/VpNnysdXFdP0uNu++a0Mq1e/00obc342392CSDinvzL86rM6lOy0DxO5&#10;KHoDWqkrrhpYL0FwfqlWNyD2POglyLKQ/x8ofwAAAP//AwBQSwECLQAUAAYACAAAACEAtoM4kv4A&#10;AADhAQAAEwAAAAAAAAAAAAAAAAAAAAAAW0NvbnRlbnRfVHlwZXNdLnhtbFBLAQItABQABgAIAAAA&#10;IQA4/SH/1gAAAJQBAAALAAAAAAAAAAAAAAAAAC8BAABfcmVscy8ucmVsc1BLAQItABQABgAIAAAA&#10;IQA8p1XJUAIAAPMEAAAOAAAAAAAAAAAAAAAAAC4CAABkcnMvZTJvRG9jLnhtbFBLAQItABQABgAI&#10;AAAAIQAJlp/Z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l/min                                      Duration (hours)</w:t>
            </w:r>
          </w:p>
        </w:tc>
      </w:tr>
      <w:tr w:rsidR="00C81966" w14:paraId="30C9BC38" w14:textId="77777777" w:rsidTr="001301A9">
        <w:tc>
          <w:tcPr>
            <w:tcW w:w="5243" w:type="dxa"/>
            <w:shd w:val="clear" w:color="auto" w:fill="D9D9D9" w:themeFill="background1" w:themeFillShade="D9"/>
          </w:tcPr>
          <w:p w14:paraId="3B23AB00" w14:textId="74634B43" w:rsidR="00C81966" w:rsidRPr="003F002A" w:rsidRDefault="006229C0" w:rsidP="003F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Respiratory team manage the Oxygen? </w:t>
            </w:r>
          </w:p>
        </w:tc>
        <w:tc>
          <w:tcPr>
            <w:tcW w:w="5213" w:type="dxa"/>
          </w:tcPr>
          <w:p w14:paraId="6263FC0F" w14:textId="794FD40E" w:rsidR="00C81966" w:rsidRPr="003F002A" w:rsidRDefault="006229C0" w:rsidP="00FA0EF7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Sirona                      UHBW                    NBT</w:t>
            </w:r>
          </w:p>
        </w:tc>
      </w:tr>
    </w:tbl>
    <w:p w14:paraId="27B0FD44" w14:textId="77777777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</w:p>
    <w:p w14:paraId="76980090" w14:textId="70CEFD96" w:rsidR="00094B57" w:rsidRDefault="001D36C4" w:rsidP="003F002A">
      <w:pPr>
        <w:spacing w:line="240" w:lineRule="auto"/>
        <w:rPr>
          <w:b/>
          <w:bCs/>
          <w:sz w:val="30"/>
          <w:szCs w:val="32"/>
        </w:rPr>
      </w:pPr>
      <w:r w:rsidRPr="003F00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AA38BB6" wp14:editId="7D3AADE1">
                <wp:simplePos x="0" y="0"/>
                <wp:positionH relativeFrom="column">
                  <wp:posOffset>4958715</wp:posOffset>
                </wp:positionH>
                <wp:positionV relativeFrom="paragraph">
                  <wp:posOffset>375920</wp:posOffset>
                </wp:positionV>
                <wp:extent cx="200025" cy="152400"/>
                <wp:effectExtent l="0" t="0" r="28575" b="19050"/>
                <wp:wrapNone/>
                <wp:docPr id="15533762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6E24A" id="Rectangle 2" o:spid="_x0000_s1026" style="position:absolute;margin-left:390.45pt;margin-top:29.6pt;width:15.75pt;height:1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MDtBvnfAAAACQEAAA8AAABkcnMvZG93bnJldi54bWxMj01PwzAMhu9I/IfISNxY2vCx&#10;rms6ISTEaQcKYhyzxmsLjVOadCv/HnOCmy2/evy8xWZ2vTjiGDpPGtJFAgKp9rajRsPry+NVBiJE&#10;Q9b0nlDDNwbYlOdnhcmtP9EzHqvYCIZQyI2GNsYhlzLULToTFn5A4tvBj85EXsdG2tGcGO56qZLk&#10;TjrTEX9ozYAPLdaf1eSY8vFVhTg97bbvbiv98s3tVKq0vryY79cgIs7xLwy/+qwOJTvt/UQ2iF7D&#10;MktWHNVwu1IgOJCl6gbEnodrBbIs5P8G5Q8AAAD//wMAUEsBAi0AFAAGAAgAAAAhALaDOJL+AAAA&#10;4QEAABMAAAAAAAAAAAAAAAAAAAAAAFtDb250ZW50X1R5cGVzXS54bWxQSwECLQAUAAYACAAAACEA&#10;OP0h/9YAAACUAQAACwAAAAAAAAAAAAAAAAAvAQAAX3JlbHMvLnJlbHNQSwECLQAUAAYACAAAACEA&#10;KhfP9EwCAADzBAAADgAAAAAAAAAAAAAAAAAuAgAAZHJzL2Uyb0RvYy54bWxQSwECLQAUAAYACAAA&#10;ACEAwO0G+d8AAAAJAQAADwAAAAAAAAAAAAAAAACmBAAAZHJzL2Rvd25yZXYueG1sUEsFBgAAAAAE&#10;AAQA8wAAALIFAAAAAA==&#10;" fillcolor="white [3201]" strokecolor="black [3200]"/>
            </w:pict>
          </mc:Fallback>
        </mc:AlternateContent>
      </w:r>
      <w:r w:rsidR="00094B57">
        <w:rPr>
          <w:b/>
          <w:bCs/>
          <w:sz w:val="30"/>
          <w:szCs w:val="32"/>
        </w:rPr>
        <w:t>SECTION 6: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045777" w14:paraId="5B2CEAA7" w14:textId="77777777" w:rsidTr="001D36C4">
        <w:tc>
          <w:tcPr>
            <w:tcW w:w="7083" w:type="dxa"/>
            <w:shd w:val="clear" w:color="auto" w:fill="D9D9D9" w:themeFill="background1" w:themeFillShade="D9"/>
          </w:tcPr>
          <w:p w14:paraId="6E9874F8" w14:textId="444B5DB6" w:rsidR="00045777" w:rsidRPr="00490A21" w:rsidRDefault="00045777" w:rsidP="00045777">
            <w:pPr>
              <w:rPr>
                <w:sz w:val="24"/>
                <w:szCs w:val="24"/>
              </w:rPr>
            </w:pPr>
            <w:r w:rsidRPr="00490A21">
              <w:rPr>
                <w:sz w:val="24"/>
                <w:szCs w:val="24"/>
              </w:rPr>
              <w:t>Please confirm the patient is aware of the referral and has consented.</w:t>
            </w:r>
          </w:p>
        </w:tc>
        <w:tc>
          <w:tcPr>
            <w:tcW w:w="3373" w:type="dxa"/>
          </w:tcPr>
          <w:p w14:paraId="69CC3C29" w14:textId="6456CBA2" w:rsidR="00045777" w:rsidRPr="00490A21" w:rsidRDefault="00045777" w:rsidP="00045777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</w:t>
            </w:r>
            <w:r w:rsidRPr="003F00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3F002A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3F002A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</w:tbl>
    <w:p w14:paraId="6FDDEE61" w14:textId="77777777" w:rsidR="00094B57" w:rsidRDefault="00094B57" w:rsidP="003F002A">
      <w:pPr>
        <w:spacing w:line="240" w:lineRule="auto"/>
        <w:rPr>
          <w:b/>
          <w:bCs/>
          <w:sz w:val="30"/>
          <w:szCs w:val="32"/>
        </w:rPr>
      </w:pPr>
    </w:p>
    <w:p w14:paraId="237E40D3" w14:textId="163C7212" w:rsidR="0004724C" w:rsidRDefault="0004724C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7: REFERR</w:t>
      </w:r>
      <w:r w:rsidR="007D5CE4">
        <w:rPr>
          <w:b/>
          <w:bCs/>
          <w:sz w:val="30"/>
          <w:szCs w:val="32"/>
        </w:rPr>
        <w:t>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715"/>
        <w:gridCol w:w="1738"/>
        <w:gridCol w:w="4078"/>
      </w:tblGrid>
      <w:tr w:rsidR="00632DA6" w14:paraId="515C1EBE" w14:textId="77777777" w:rsidTr="00632DA6">
        <w:tc>
          <w:tcPr>
            <w:tcW w:w="1951" w:type="dxa"/>
            <w:shd w:val="clear" w:color="auto" w:fill="D9D9D9" w:themeFill="background1" w:themeFillShade="D9"/>
          </w:tcPr>
          <w:p w14:paraId="177E321B" w14:textId="77777777" w:rsidR="00632DA6" w:rsidRDefault="00632DA6" w:rsidP="003F002A">
            <w:pPr>
              <w:rPr>
                <w:sz w:val="24"/>
                <w:szCs w:val="24"/>
              </w:rPr>
            </w:pPr>
            <w:r w:rsidRPr="00632DA6">
              <w:rPr>
                <w:sz w:val="24"/>
                <w:szCs w:val="24"/>
              </w:rPr>
              <w:t>Referred By:</w:t>
            </w:r>
          </w:p>
          <w:p w14:paraId="0DDBFDAD" w14:textId="0D34EB9F" w:rsidR="00C854C6" w:rsidRPr="00632DA6" w:rsidRDefault="00C854C6" w:rsidP="003F002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9F8E6B" w14:textId="77777777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295F1776" w14:textId="1D60EE0F" w:rsidR="00632DA6" w:rsidRPr="00632DA6" w:rsidRDefault="00632DA6" w:rsidP="003F002A">
            <w:pPr>
              <w:rPr>
                <w:sz w:val="24"/>
                <w:szCs w:val="24"/>
              </w:rPr>
            </w:pPr>
            <w:r w:rsidRPr="00632DA6">
              <w:rPr>
                <w:sz w:val="24"/>
                <w:szCs w:val="24"/>
              </w:rPr>
              <w:t>Designation:</w:t>
            </w:r>
          </w:p>
        </w:tc>
        <w:tc>
          <w:tcPr>
            <w:tcW w:w="4195" w:type="dxa"/>
          </w:tcPr>
          <w:p w14:paraId="4013C43D" w14:textId="2AE13953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</w:tr>
      <w:tr w:rsidR="00632DA6" w14:paraId="5A6DB17D" w14:textId="77777777" w:rsidTr="00632DA6">
        <w:tc>
          <w:tcPr>
            <w:tcW w:w="1951" w:type="dxa"/>
            <w:shd w:val="clear" w:color="auto" w:fill="D9D9D9" w:themeFill="background1" w:themeFillShade="D9"/>
          </w:tcPr>
          <w:p w14:paraId="5A71C591" w14:textId="77777777" w:rsidR="00632DA6" w:rsidRDefault="00632DA6" w:rsidP="003F002A">
            <w:pPr>
              <w:rPr>
                <w:sz w:val="24"/>
                <w:szCs w:val="24"/>
              </w:rPr>
            </w:pPr>
            <w:r w:rsidRPr="00632DA6">
              <w:rPr>
                <w:sz w:val="24"/>
                <w:szCs w:val="24"/>
              </w:rPr>
              <w:t>Contact number:</w:t>
            </w:r>
          </w:p>
          <w:p w14:paraId="6C6D058D" w14:textId="5751B362" w:rsidR="00C854C6" w:rsidRPr="00632DA6" w:rsidRDefault="00C854C6" w:rsidP="003F002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D7AD07C" w14:textId="77777777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56143CE8" w14:textId="6773FA19" w:rsidR="00632DA6" w:rsidRPr="00632DA6" w:rsidRDefault="00632DA6" w:rsidP="003F002A">
            <w:pPr>
              <w:rPr>
                <w:sz w:val="24"/>
                <w:szCs w:val="24"/>
              </w:rPr>
            </w:pPr>
            <w:r w:rsidRPr="00632DA6">
              <w:rPr>
                <w:sz w:val="24"/>
                <w:szCs w:val="24"/>
              </w:rPr>
              <w:t>Email address:</w:t>
            </w:r>
          </w:p>
        </w:tc>
        <w:tc>
          <w:tcPr>
            <w:tcW w:w="4195" w:type="dxa"/>
          </w:tcPr>
          <w:p w14:paraId="617180F9" w14:textId="5E5113DD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</w:tr>
      <w:tr w:rsidR="00632DA6" w14:paraId="57CB565F" w14:textId="77777777" w:rsidTr="00632DA6">
        <w:tc>
          <w:tcPr>
            <w:tcW w:w="1951" w:type="dxa"/>
            <w:shd w:val="clear" w:color="auto" w:fill="D9D9D9" w:themeFill="background1" w:themeFillShade="D9"/>
          </w:tcPr>
          <w:p w14:paraId="15C346C0" w14:textId="77777777" w:rsidR="00632DA6" w:rsidRDefault="00632DA6" w:rsidP="003F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  <w:p w14:paraId="41599AF0" w14:textId="0397B9C4" w:rsidR="00C854C6" w:rsidRPr="00632DA6" w:rsidRDefault="00C854C6" w:rsidP="003F002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599BA09" w14:textId="77777777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58F5EE86" w14:textId="0D7EC98B" w:rsidR="00632DA6" w:rsidRPr="00632DA6" w:rsidRDefault="00632DA6" w:rsidP="003F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195" w:type="dxa"/>
          </w:tcPr>
          <w:p w14:paraId="6DCC75AD" w14:textId="77777777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</w:tr>
    </w:tbl>
    <w:p w14:paraId="38667C11" w14:textId="77777777" w:rsidR="00AD3732" w:rsidRDefault="00AD3732" w:rsidP="003F002A">
      <w:pPr>
        <w:spacing w:line="240" w:lineRule="auto"/>
        <w:rPr>
          <w:b/>
          <w:bCs/>
          <w:sz w:val="30"/>
          <w:szCs w:val="32"/>
        </w:rPr>
      </w:pPr>
    </w:p>
    <w:p w14:paraId="6058EC18" w14:textId="41E41E31" w:rsidR="00C854C6" w:rsidRPr="00E248B1" w:rsidRDefault="001A480A" w:rsidP="00AD3732">
      <w:pPr>
        <w:spacing w:before="0" w:after="0" w:line="240" w:lineRule="auto"/>
        <w:rPr>
          <w:rFonts w:asciiTheme="majorHAnsi" w:hAnsiTheme="majorHAnsi"/>
          <w:b/>
          <w:bCs/>
          <w:color w:val="00476B" w:themeColor="text2"/>
          <w:sz w:val="30"/>
          <w:szCs w:val="32"/>
        </w:rPr>
      </w:pPr>
      <w:r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>St Peter’s Hospice</w:t>
      </w:r>
    </w:p>
    <w:p w14:paraId="7ADD0AE8" w14:textId="60E706FC" w:rsidR="001A480A" w:rsidRPr="00E248B1" w:rsidRDefault="001A480A" w:rsidP="00AD3732">
      <w:pPr>
        <w:spacing w:before="0" w:after="0" w:line="240" w:lineRule="auto"/>
        <w:rPr>
          <w:rFonts w:asciiTheme="majorHAnsi" w:hAnsiTheme="majorHAnsi"/>
          <w:b/>
          <w:bCs/>
          <w:color w:val="00476B" w:themeColor="text2"/>
          <w:sz w:val="30"/>
          <w:szCs w:val="32"/>
        </w:rPr>
      </w:pPr>
      <w:r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>Charlton Road, Brentry, Bristol. BS10 6NL</w:t>
      </w:r>
    </w:p>
    <w:p w14:paraId="087A6AA1" w14:textId="58440B85" w:rsidR="0083615B" w:rsidRDefault="001A480A" w:rsidP="00AD3732">
      <w:pPr>
        <w:spacing w:before="0" w:after="0" w:line="240" w:lineRule="auto"/>
        <w:rPr>
          <w:rFonts w:asciiTheme="majorHAnsi" w:hAnsiTheme="majorHAnsi"/>
          <w:b/>
          <w:bCs/>
          <w:color w:val="00476B" w:themeColor="text2"/>
          <w:sz w:val="30"/>
          <w:szCs w:val="32"/>
        </w:rPr>
      </w:pPr>
      <w:r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>Therapy Team Telephone Number</w:t>
      </w:r>
      <w:r w:rsidR="00AD3732"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 xml:space="preserve"> 0117 915 9469</w:t>
      </w:r>
      <w:r w:rsidR="00C71410"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 xml:space="preserve">                              </w:t>
      </w:r>
    </w:p>
    <w:p w14:paraId="5B59592F" w14:textId="77777777" w:rsidR="0083615B" w:rsidRPr="006D0510" w:rsidRDefault="0083615B" w:rsidP="0083615B">
      <w:pPr>
        <w:spacing w:line="240" w:lineRule="auto"/>
        <w:rPr>
          <w:b/>
          <w:bCs/>
          <w:color w:val="00476B" w:themeColor="text2"/>
          <w:sz w:val="30"/>
          <w:szCs w:val="32"/>
        </w:rPr>
      </w:pPr>
      <w:r w:rsidRPr="006D0510">
        <w:rPr>
          <w:b/>
          <w:bCs/>
          <w:color w:val="00476B" w:themeColor="text2"/>
          <w:sz w:val="30"/>
          <w:szCs w:val="32"/>
        </w:rPr>
        <w:t xml:space="preserve">Once completed, please email to: </w:t>
      </w:r>
      <w:r w:rsidRPr="006D0510">
        <w:rPr>
          <w:b/>
          <w:bCs/>
          <w:color w:val="00476B" w:themeColor="text2"/>
          <w:sz w:val="30"/>
          <w:szCs w:val="32"/>
          <w:highlight w:val="yellow"/>
        </w:rPr>
        <w:t>referrals.administrator@nhs.net</w:t>
      </w:r>
    </w:p>
    <w:p w14:paraId="699D535F" w14:textId="1C692342" w:rsidR="00AD3732" w:rsidRPr="00E248B1" w:rsidRDefault="00C71410" w:rsidP="00AD3732">
      <w:pPr>
        <w:spacing w:before="0" w:after="0" w:line="240" w:lineRule="auto"/>
        <w:rPr>
          <w:rFonts w:asciiTheme="majorHAnsi" w:hAnsiTheme="majorHAnsi"/>
          <w:b/>
          <w:bCs/>
          <w:color w:val="00476B" w:themeColor="text2"/>
          <w:sz w:val="30"/>
          <w:szCs w:val="32"/>
        </w:rPr>
      </w:pPr>
      <w:r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 xml:space="preserve">                                  </w:t>
      </w:r>
    </w:p>
    <w:sectPr w:rsidR="00AD3732" w:rsidRPr="00E248B1" w:rsidSect="003F0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Wide-Bold">
    <w:altName w:val="Calibri"/>
    <w:charset w:val="00"/>
    <w:family w:val="auto"/>
    <w:pitch w:val="variable"/>
    <w:sig w:usb0="80000027" w:usb1="00000000" w:usb2="00000000" w:usb3="00000000" w:csb0="00000001" w:csb1="00000000"/>
  </w:font>
  <w:font w:name="Dax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97054"/>
    <w:multiLevelType w:val="hybridMultilevel"/>
    <w:tmpl w:val="4D44A21C"/>
    <w:lvl w:ilvl="0" w:tplc="3D58B32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5988342">
    <w:abstractNumId w:val="0"/>
  </w:num>
  <w:num w:numId="2" w16cid:durableId="76658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2A"/>
    <w:rsid w:val="00045777"/>
    <w:rsid w:val="0004724C"/>
    <w:rsid w:val="00094B57"/>
    <w:rsid w:val="00096E6A"/>
    <w:rsid w:val="000A199B"/>
    <w:rsid w:val="000E2FE6"/>
    <w:rsid w:val="001301A9"/>
    <w:rsid w:val="001A480A"/>
    <w:rsid w:val="001B0842"/>
    <w:rsid w:val="001C0E92"/>
    <w:rsid w:val="001D36C4"/>
    <w:rsid w:val="001E57E1"/>
    <w:rsid w:val="001F1894"/>
    <w:rsid w:val="0021610F"/>
    <w:rsid w:val="00240E54"/>
    <w:rsid w:val="00271835"/>
    <w:rsid w:val="002E221F"/>
    <w:rsid w:val="00314F8E"/>
    <w:rsid w:val="003242C7"/>
    <w:rsid w:val="003E16BF"/>
    <w:rsid w:val="003F002A"/>
    <w:rsid w:val="004051A7"/>
    <w:rsid w:val="00490635"/>
    <w:rsid w:val="00490A21"/>
    <w:rsid w:val="0059171F"/>
    <w:rsid w:val="006229C0"/>
    <w:rsid w:val="00632DA6"/>
    <w:rsid w:val="00687F7A"/>
    <w:rsid w:val="006D0510"/>
    <w:rsid w:val="006F3F3F"/>
    <w:rsid w:val="007562A1"/>
    <w:rsid w:val="007B2369"/>
    <w:rsid w:val="007D5CE4"/>
    <w:rsid w:val="00827AF9"/>
    <w:rsid w:val="0083615B"/>
    <w:rsid w:val="00873254"/>
    <w:rsid w:val="00891DCC"/>
    <w:rsid w:val="009213AD"/>
    <w:rsid w:val="009C2C17"/>
    <w:rsid w:val="00AD3732"/>
    <w:rsid w:val="00AE761D"/>
    <w:rsid w:val="00AF2406"/>
    <w:rsid w:val="00B413D8"/>
    <w:rsid w:val="00B95198"/>
    <w:rsid w:val="00BE30C6"/>
    <w:rsid w:val="00BF3666"/>
    <w:rsid w:val="00C03455"/>
    <w:rsid w:val="00C322A6"/>
    <w:rsid w:val="00C54C1E"/>
    <w:rsid w:val="00C71410"/>
    <w:rsid w:val="00C81966"/>
    <w:rsid w:val="00C854C6"/>
    <w:rsid w:val="00CE59F2"/>
    <w:rsid w:val="00CE6D97"/>
    <w:rsid w:val="00D81B18"/>
    <w:rsid w:val="00DC082E"/>
    <w:rsid w:val="00DC5A26"/>
    <w:rsid w:val="00E03521"/>
    <w:rsid w:val="00E248B1"/>
    <w:rsid w:val="00EF0FAF"/>
    <w:rsid w:val="00F6724C"/>
    <w:rsid w:val="00F6741D"/>
    <w:rsid w:val="00FA0EF7"/>
    <w:rsid w:val="00FA5DDB"/>
    <w:rsid w:val="00FA7CD9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A89F"/>
  <w15:chartTrackingRefBased/>
  <w15:docId w15:val="{5EF1B18F-1F24-4425-8D9F-D67F2BD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color w:val="00476B"/>
        <w:sz w:val="22"/>
        <w:szCs w:val="22"/>
        <w:lang w:val="en-GB" w:eastAsia="en-US" w:bidi="ar-SA"/>
      </w:rPr>
    </w:rPrDefault>
    <w:pPrDefault>
      <w:pPr>
        <w:spacing w:before="24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06"/>
    <w:pPr>
      <w:spacing w:before="120"/>
    </w:pPr>
    <w:rPr>
      <w:rFonts w:asciiTheme="minorHAnsi" w:hAnsiTheme="minorHAnsi"/>
      <w:color w:val="auto"/>
    </w:rPr>
  </w:style>
  <w:style w:type="paragraph" w:styleId="Heading1">
    <w:name w:val="heading 1"/>
    <w:basedOn w:val="Normal"/>
    <w:next w:val="Normal"/>
    <w:link w:val="Heading1Char"/>
    <w:uiPriority w:val="4"/>
    <w:qFormat/>
    <w:rsid w:val="00873254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476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873254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0A4E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873254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00A4E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C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4E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C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4E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02A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02A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73254"/>
    <w:pPr>
      <w:spacing w:before="240" w:line="240" w:lineRule="auto"/>
      <w:contextualSpacing/>
    </w:pPr>
    <w:rPr>
      <w:rFonts w:asciiTheme="majorHAnsi" w:eastAsiaTheme="majorEastAsia" w:hAnsiTheme="majorHAnsi" w:cstheme="majorBidi"/>
      <w:color w:val="00476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73254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4"/>
    <w:rsid w:val="00873254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873254"/>
    <w:rPr>
      <w:rFonts w:eastAsiaTheme="majorEastAsia" w:cstheme="majorBidi"/>
      <w:color w:val="00A4E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873254"/>
    <w:rPr>
      <w:rFonts w:eastAsiaTheme="majorEastAsia" w:cstheme="majorBidi"/>
      <w:color w:val="00A4E4"/>
      <w:szCs w:val="24"/>
    </w:rPr>
  </w:style>
  <w:style w:type="paragraph" w:styleId="Subtitle">
    <w:name w:val="Subtitle"/>
    <w:basedOn w:val="Normal"/>
    <w:next w:val="Normal"/>
    <w:link w:val="SubtitleChar"/>
    <w:uiPriority w:val="2"/>
    <w:qFormat/>
    <w:rsid w:val="00873254"/>
    <w:pPr>
      <w:numPr>
        <w:ilvl w:val="1"/>
      </w:numPr>
      <w:spacing w:before="240" w:line="240" w:lineRule="auto"/>
    </w:pPr>
    <w:rPr>
      <w:rFonts w:ascii="DaxWide-Bold" w:eastAsiaTheme="minorEastAsia" w:hAnsi="DaxWide-Bold"/>
      <w:color w:val="00A4E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2"/>
    <w:rsid w:val="00873254"/>
    <w:rPr>
      <w:rFonts w:ascii="DaxWide-Bold" w:eastAsiaTheme="minorEastAsia" w:hAnsi="DaxWide-Bold"/>
      <w:color w:val="00A4E4"/>
      <w:spacing w:val="15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A7CD9"/>
    <w:rPr>
      <w:rFonts w:eastAsiaTheme="majorEastAsia" w:cstheme="majorBidi"/>
      <w:i/>
      <w:iCs/>
      <w:color w:val="00A4E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CD9"/>
    <w:rPr>
      <w:rFonts w:eastAsiaTheme="majorEastAsia" w:cstheme="majorBidi"/>
      <w:color w:val="00A4E4"/>
    </w:rPr>
  </w:style>
  <w:style w:type="character" w:styleId="SubtleEmphasis">
    <w:name w:val="Subtle Emphasis"/>
    <w:basedOn w:val="DefaultParagraphFont"/>
    <w:uiPriority w:val="19"/>
    <w:qFormat/>
    <w:rsid w:val="00FA7CD9"/>
    <w:rPr>
      <w:i/>
      <w:iCs/>
      <w:color w:val="CACAC8"/>
    </w:rPr>
  </w:style>
  <w:style w:type="character" w:styleId="Emphasis">
    <w:name w:val="Emphasis"/>
    <w:basedOn w:val="DefaultParagraphFont"/>
    <w:uiPriority w:val="20"/>
    <w:qFormat/>
    <w:rsid w:val="00FA7CD9"/>
    <w:rPr>
      <w:i/>
      <w:iCs/>
      <w:color w:val="0BAE8D"/>
    </w:rPr>
  </w:style>
  <w:style w:type="character" w:styleId="IntenseEmphasis">
    <w:name w:val="Intense Emphasis"/>
    <w:basedOn w:val="DefaultParagraphFont"/>
    <w:uiPriority w:val="21"/>
    <w:qFormat/>
    <w:rsid w:val="00FA7CD9"/>
    <w:rPr>
      <w:i/>
      <w:iCs/>
      <w:color w:val="E7308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CD9"/>
    <w:pPr>
      <w:pBdr>
        <w:top w:val="single" w:sz="4" w:space="10" w:color="E73088" w:themeColor="accent1"/>
        <w:bottom w:val="single" w:sz="4" w:space="10" w:color="E73088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CD9"/>
    <w:rPr>
      <w:rFonts w:asciiTheme="minorHAnsi" w:hAnsiTheme="minorHAnsi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FA7CD9"/>
    <w:pPr>
      <w:spacing w:before="200" w:after="160"/>
      <w:ind w:left="864" w:right="864"/>
      <w:jc w:val="center"/>
    </w:pPr>
    <w:rPr>
      <w:i/>
      <w:iCs/>
      <w:color w:val="00A4E4"/>
    </w:rPr>
  </w:style>
  <w:style w:type="character" w:customStyle="1" w:styleId="QuoteChar">
    <w:name w:val="Quote Char"/>
    <w:basedOn w:val="DefaultParagraphFont"/>
    <w:link w:val="Quote"/>
    <w:uiPriority w:val="29"/>
    <w:rsid w:val="00FA7CD9"/>
    <w:rPr>
      <w:rFonts w:asciiTheme="minorHAnsi" w:hAnsiTheme="minorHAnsi"/>
      <w:i/>
      <w:iCs/>
      <w:color w:val="00A4E4"/>
    </w:rPr>
  </w:style>
  <w:style w:type="character" w:styleId="SubtleReference">
    <w:name w:val="Subtle Reference"/>
    <w:basedOn w:val="DefaultParagraphFont"/>
    <w:uiPriority w:val="31"/>
    <w:qFormat/>
    <w:rsid w:val="00FA7CD9"/>
    <w:rPr>
      <w:smallCaps/>
      <w:color w:val="00A4E4"/>
    </w:rPr>
  </w:style>
  <w:style w:type="character" w:styleId="IntenseReference">
    <w:name w:val="Intense Reference"/>
    <w:basedOn w:val="DefaultParagraphFont"/>
    <w:uiPriority w:val="32"/>
    <w:qFormat/>
    <w:rsid w:val="00FA7CD9"/>
    <w:rPr>
      <w:b/>
      <w:bCs/>
      <w:smallCaps/>
      <w:color w:val="00476B"/>
      <w:spacing w:val="5"/>
    </w:rPr>
  </w:style>
  <w:style w:type="character" w:styleId="BookTitle">
    <w:name w:val="Book Title"/>
    <w:basedOn w:val="DefaultParagraphFont"/>
    <w:uiPriority w:val="33"/>
    <w:qFormat/>
    <w:rsid w:val="00FA7CD9"/>
    <w:rPr>
      <w:b/>
      <w:bCs/>
      <w:i/>
      <w:iCs/>
      <w:color w:val="00476B"/>
      <w:spacing w:val="5"/>
    </w:rPr>
  </w:style>
  <w:style w:type="paragraph" w:styleId="ListParagraph">
    <w:name w:val="List Paragraph"/>
    <w:basedOn w:val="Normal"/>
    <w:uiPriority w:val="34"/>
    <w:qFormat/>
    <w:rsid w:val="00FA7CD9"/>
    <w:pPr>
      <w:numPr>
        <w:numId w:val="2"/>
      </w:numPr>
      <w:contextualSpacing/>
    </w:pPr>
    <w:rPr>
      <w:rFonts w:ascii="Dax" w:hAnsi="Dax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7CD9"/>
    <w:pPr>
      <w:outlineLvl w:val="9"/>
    </w:pPr>
  </w:style>
  <w:style w:type="table" w:styleId="GridTable4-Accent6">
    <w:name w:val="Grid Table 4 Accent 6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0DADFF" w:themeColor="accent6" w:themeTint="99"/>
        <w:left w:val="single" w:sz="4" w:space="0" w:color="0DADFF" w:themeColor="accent6" w:themeTint="99"/>
        <w:bottom w:val="single" w:sz="4" w:space="0" w:color="0DADFF" w:themeColor="accent6" w:themeTint="99"/>
        <w:right w:val="single" w:sz="4" w:space="0" w:color="0DADFF" w:themeColor="accent6" w:themeTint="99"/>
        <w:insideH w:val="single" w:sz="4" w:space="0" w:color="0DADFF" w:themeColor="accent6" w:themeTint="99"/>
        <w:insideV w:val="single" w:sz="4" w:space="0" w:color="0DADFF" w:themeColor="accent6" w:themeTint="99"/>
      </w:tblBorders>
    </w:tblPr>
    <w:tblStylePr w:type="firstRow">
      <w:rPr>
        <w:rFonts w:ascii="DaxWide-Bold" w:hAnsi="DaxWide-Bold"/>
        <w:b/>
        <w:bCs/>
        <w:color w:val="FFFFFF" w:themeColor="background1"/>
        <w:sz w:val="22"/>
      </w:rPr>
      <w:tblPr/>
      <w:tcPr>
        <w:tcBorders>
          <w:top w:val="single" w:sz="4" w:space="0" w:color="00476B" w:themeColor="accent6"/>
          <w:left w:val="single" w:sz="4" w:space="0" w:color="00476B" w:themeColor="accent6"/>
          <w:bottom w:val="single" w:sz="4" w:space="0" w:color="00476B" w:themeColor="accent6"/>
          <w:right w:val="single" w:sz="4" w:space="0" w:color="00476B" w:themeColor="accent6"/>
          <w:insideH w:val="nil"/>
          <w:insideV w:val="nil"/>
        </w:tcBorders>
        <w:shd w:val="clear" w:color="auto" w:fill="00476B" w:themeFill="accent6"/>
      </w:tcPr>
    </w:tblStylePr>
    <w:tblStylePr w:type="lastRow">
      <w:rPr>
        <w:rFonts w:ascii="Dax" w:hAnsi="Dax"/>
        <w:b w:val="0"/>
        <w:bCs/>
        <w:color w:val="00A4E4"/>
        <w:sz w:val="22"/>
      </w:rPr>
      <w:tblPr/>
      <w:tcPr>
        <w:tcBorders>
          <w:top w:val="double" w:sz="4" w:space="0" w:color="00476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3FF" w:themeFill="accent6" w:themeFillTint="33"/>
      </w:tcPr>
    </w:tblStylePr>
    <w:tblStylePr w:type="band1Horz">
      <w:tblPr/>
      <w:tcPr>
        <w:shd w:val="clear" w:color="auto" w:fill="AEE3FF" w:themeFill="accent6" w:themeFillTint="33"/>
      </w:tcPr>
    </w:tblStylePr>
  </w:style>
  <w:style w:type="paragraph" w:styleId="Caption">
    <w:name w:val="caption"/>
    <w:basedOn w:val="Normal"/>
    <w:next w:val="Normal"/>
    <w:uiPriority w:val="35"/>
    <w:qFormat/>
    <w:rsid w:val="00FA7CD9"/>
    <w:pPr>
      <w:spacing w:before="0" w:after="200" w:line="240" w:lineRule="auto"/>
    </w:pPr>
    <w:rPr>
      <w:i/>
      <w:iCs/>
      <w:color w:val="00476B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A7CD9"/>
    <w:rPr>
      <w:b/>
      <w:bCs/>
      <w:color w:val="00476B"/>
    </w:rPr>
  </w:style>
  <w:style w:type="table" w:styleId="TableGrid">
    <w:name w:val="Table Grid"/>
    <w:basedOn w:val="TableNormal"/>
    <w:uiPriority w:val="59"/>
    <w:rsid w:val="00FA7CD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qFormat/>
    <w:rsid w:val="00FA7CD9"/>
    <w:pPr>
      <w:spacing w:before="0" w:after="0" w:line="240" w:lineRule="auto"/>
    </w:pPr>
  </w:style>
  <w:style w:type="table" w:styleId="GridTable4-Accent1">
    <w:name w:val="Grid Table 4 Accent 1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082B7" w:themeColor="accent1" w:themeTint="99"/>
        <w:left w:val="single" w:sz="4" w:space="0" w:color="F082B7" w:themeColor="accent1" w:themeTint="99"/>
        <w:bottom w:val="single" w:sz="4" w:space="0" w:color="F082B7" w:themeColor="accent1" w:themeTint="99"/>
        <w:right w:val="single" w:sz="4" w:space="0" w:color="F082B7" w:themeColor="accent1" w:themeTint="99"/>
        <w:insideH w:val="single" w:sz="4" w:space="0" w:color="F082B7" w:themeColor="accent1" w:themeTint="99"/>
        <w:insideV w:val="single" w:sz="4" w:space="0" w:color="F082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088" w:themeColor="accent1"/>
          <w:left w:val="single" w:sz="4" w:space="0" w:color="E73088" w:themeColor="accent1"/>
          <w:bottom w:val="single" w:sz="4" w:space="0" w:color="E73088" w:themeColor="accent1"/>
          <w:right w:val="single" w:sz="4" w:space="0" w:color="E73088" w:themeColor="accent1"/>
          <w:insideH w:val="nil"/>
          <w:insideV w:val="nil"/>
        </w:tcBorders>
        <w:shd w:val="clear" w:color="auto" w:fill="E73088" w:themeFill="accent1"/>
      </w:tcPr>
    </w:tblStylePr>
    <w:tblStylePr w:type="lastRow">
      <w:rPr>
        <w:b/>
        <w:bCs/>
      </w:rPr>
      <w:tblPr/>
      <w:tcPr>
        <w:tcBorders>
          <w:top w:val="double" w:sz="4" w:space="0" w:color="E730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E7" w:themeFill="accent1" w:themeFillTint="33"/>
      </w:tcPr>
    </w:tblStylePr>
    <w:tblStylePr w:type="band1Horz">
      <w:tblPr/>
      <w:tcPr>
        <w:shd w:val="clear" w:color="auto" w:fill="FAD5E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FC766" w:themeColor="accent2" w:themeTint="99"/>
        <w:left w:val="single" w:sz="4" w:space="0" w:color="FFC766" w:themeColor="accent2" w:themeTint="99"/>
        <w:bottom w:val="single" w:sz="4" w:space="0" w:color="FFC766" w:themeColor="accent2" w:themeTint="99"/>
        <w:right w:val="single" w:sz="4" w:space="0" w:color="FFC766" w:themeColor="accent2" w:themeTint="99"/>
        <w:insideH w:val="single" w:sz="4" w:space="0" w:color="FFC766" w:themeColor="accent2" w:themeTint="99"/>
        <w:insideV w:val="single" w:sz="4" w:space="0" w:color="FFC7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00" w:themeColor="accent2"/>
          <w:left w:val="single" w:sz="4" w:space="0" w:color="FFA200" w:themeColor="accent2"/>
          <w:bottom w:val="single" w:sz="4" w:space="0" w:color="FFA200" w:themeColor="accent2"/>
          <w:right w:val="single" w:sz="4" w:space="0" w:color="FFA200" w:themeColor="accent2"/>
          <w:insideH w:val="nil"/>
          <w:insideV w:val="nil"/>
        </w:tcBorders>
        <w:shd w:val="clear" w:color="auto" w:fill="FFA2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2" w:themeFillTint="33"/>
      </w:tcPr>
    </w:tblStylePr>
    <w:tblStylePr w:type="band1Horz">
      <w:tblPr/>
      <w:tcPr>
        <w:shd w:val="clear" w:color="auto" w:fill="FFE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47F3D0" w:themeColor="accent3" w:themeTint="99"/>
        <w:left w:val="single" w:sz="4" w:space="0" w:color="47F3D0" w:themeColor="accent3" w:themeTint="99"/>
        <w:bottom w:val="single" w:sz="4" w:space="0" w:color="47F3D0" w:themeColor="accent3" w:themeTint="99"/>
        <w:right w:val="single" w:sz="4" w:space="0" w:color="47F3D0" w:themeColor="accent3" w:themeTint="99"/>
        <w:insideH w:val="single" w:sz="4" w:space="0" w:color="47F3D0" w:themeColor="accent3" w:themeTint="99"/>
        <w:insideV w:val="single" w:sz="4" w:space="0" w:color="47F3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AE8D" w:themeColor="accent3"/>
          <w:left w:val="single" w:sz="4" w:space="0" w:color="0BAE8D" w:themeColor="accent3"/>
          <w:bottom w:val="single" w:sz="4" w:space="0" w:color="0BAE8D" w:themeColor="accent3"/>
          <w:right w:val="single" w:sz="4" w:space="0" w:color="0BAE8D" w:themeColor="accent3"/>
          <w:insideH w:val="nil"/>
          <w:insideV w:val="nil"/>
        </w:tcBorders>
        <w:shd w:val="clear" w:color="auto" w:fill="0BAE8D" w:themeFill="accent3"/>
      </w:tcPr>
    </w:tblStylePr>
    <w:tblStylePr w:type="lastRow">
      <w:rPr>
        <w:b/>
        <w:bCs/>
      </w:rPr>
      <w:tblPr/>
      <w:tcPr>
        <w:tcBorders>
          <w:top w:val="double" w:sz="4" w:space="0" w:color="0BAE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BEF" w:themeFill="accent3" w:themeFillTint="33"/>
      </w:tcPr>
    </w:tblStylePr>
    <w:tblStylePr w:type="band1Horz">
      <w:tblPr/>
      <w:tcPr>
        <w:shd w:val="clear" w:color="auto" w:fill="C1FBE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FFC51" w:themeColor="accent4" w:themeTint="99"/>
        <w:left w:val="single" w:sz="4" w:space="0" w:color="FFFC51" w:themeColor="accent4" w:themeTint="99"/>
        <w:bottom w:val="single" w:sz="4" w:space="0" w:color="FFFC51" w:themeColor="accent4" w:themeTint="99"/>
        <w:right w:val="single" w:sz="4" w:space="0" w:color="FFFC51" w:themeColor="accent4" w:themeTint="99"/>
        <w:insideH w:val="single" w:sz="4" w:space="0" w:color="FFFC51" w:themeColor="accent4" w:themeTint="99"/>
        <w:insideV w:val="single" w:sz="4" w:space="0" w:color="FFFC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B00" w:themeColor="accent4"/>
          <w:left w:val="single" w:sz="4" w:space="0" w:color="DDDB00" w:themeColor="accent4"/>
          <w:bottom w:val="single" w:sz="4" w:space="0" w:color="DDDB00" w:themeColor="accent4"/>
          <w:right w:val="single" w:sz="4" w:space="0" w:color="DDDB00" w:themeColor="accent4"/>
          <w:insideH w:val="nil"/>
          <w:insideV w:val="nil"/>
        </w:tcBorders>
        <w:shd w:val="clear" w:color="auto" w:fill="DDDB00" w:themeFill="accent4"/>
      </w:tcPr>
    </w:tblStylePr>
    <w:tblStylePr w:type="lastRow">
      <w:rPr>
        <w:b/>
        <w:bCs/>
      </w:rPr>
      <w:tblPr/>
      <w:tcPr>
        <w:tcBorders>
          <w:top w:val="double" w:sz="4" w:space="0" w:color="DDDB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C5" w:themeFill="accent4" w:themeFillTint="33"/>
      </w:tcPr>
    </w:tblStylePr>
    <w:tblStylePr w:type="band1Horz">
      <w:tblPr/>
      <w:tcPr>
        <w:shd w:val="clear" w:color="auto" w:fill="FFFEC5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C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B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B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B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B00" w:themeFill="accent4"/>
      </w:tcPr>
    </w:tblStylePr>
    <w:tblStylePr w:type="band1Vert">
      <w:tblPr/>
      <w:tcPr>
        <w:shd w:val="clear" w:color="auto" w:fill="FFFD8B" w:themeFill="accent4" w:themeFillTint="66"/>
      </w:tcPr>
    </w:tblStylePr>
    <w:tblStylePr w:type="band1Horz">
      <w:tblPr/>
      <w:tcPr>
        <w:shd w:val="clear" w:color="auto" w:fill="FFFD8B" w:themeFill="accent4" w:themeFillTint="66"/>
      </w:tcPr>
    </w:tblStylePr>
  </w:style>
  <w:style w:type="table" w:styleId="GridTable4-Accent5">
    <w:name w:val="Grid Table 4 Accent 5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DFDFDD" w:themeColor="accent5" w:themeTint="99"/>
        <w:left w:val="single" w:sz="4" w:space="0" w:color="DFDFDD" w:themeColor="accent5" w:themeTint="99"/>
        <w:bottom w:val="single" w:sz="4" w:space="0" w:color="DFDFDD" w:themeColor="accent5" w:themeTint="99"/>
        <w:right w:val="single" w:sz="4" w:space="0" w:color="DFDFDD" w:themeColor="accent5" w:themeTint="99"/>
        <w:insideH w:val="single" w:sz="4" w:space="0" w:color="DFDFDD" w:themeColor="accent5" w:themeTint="99"/>
        <w:insideV w:val="single" w:sz="4" w:space="0" w:color="DFDF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AC8" w:themeColor="accent5"/>
          <w:left w:val="single" w:sz="4" w:space="0" w:color="CACAC8" w:themeColor="accent5"/>
          <w:bottom w:val="single" w:sz="4" w:space="0" w:color="CACAC8" w:themeColor="accent5"/>
          <w:right w:val="single" w:sz="4" w:space="0" w:color="CACAC8" w:themeColor="accent5"/>
          <w:insideH w:val="nil"/>
          <w:insideV w:val="nil"/>
        </w:tcBorders>
        <w:shd w:val="clear" w:color="auto" w:fill="CACAC8" w:themeFill="accent5"/>
      </w:tcPr>
    </w:tblStylePr>
    <w:tblStylePr w:type="lastRow">
      <w:rPr>
        <w:b/>
        <w:bCs/>
      </w:rPr>
      <w:tblPr/>
      <w:tcPr>
        <w:tcBorders>
          <w:top w:val="double" w:sz="4" w:space="0" w:color="CAC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3" w:themeFill="accent5" w:themeFillTint="33"/>
      </w:tcPr>
    </w:tblStylePr>
    <w:tblStylePr w:type="band1Horz">
      <w:tblPr/>
      <w:tcPr>
        <w:shd w:val="clear" w:color="auto" w:fill="F4F4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E73088" w:themeColor="accent1"/>
        <w:left w:val="single" w:sz="4" w:space="0" w:color="E73088" w:themeColor="accent1"/>
        <w:bottom w:val="single" w:sz="4" w:space="0" w:color="E73088" w:themeColor="accent1"/>
        <w:right w:val="single" w:sz="4" w:space="0" w:color="E730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088" w:themeFill="accent1"/>
      </w:tcPr>
    </w:tblStylePr>
    <w:tblStylePr w:type="lastRow">
      <w:rPr>
        <w:b/>
        <w:bCs/>
      </w:rPr>
      <w:tblPr/>
      <w:tcPr>
        <w:tcBorders>
          <w:top w:val="double" w:sz="4" w:space="0" w:color="E730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088" w:themeColor="accent1"/>
          <w:right w:val="single" w:sz="4" w:space="0" w:color="E73088" w:themeColor="accent1"/>
        </w:tcBorders>
      </w:tcPr>
    </w:tblStylePr>
    <w:tblStylePr w:type="band1Horz">
      <w:tblPr/>
      <w:tcPr>
        <w:tcBorders>
          <w:top w:val="single" w:sz="4" w:space="0" w:color="E73088" w:themeColor="accent1"/>
          <w:bottom w:val="single" w:sz="4" w:space="0" w:color="E730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088" w:themeColor="accent1"/>
          <w:left w:val="nil"/>
        </w:tcBorders>
      </w:tcPr>
    </w:tblStylePr>
    <w:tblStylePr w:type="swCell">
      <w:tblPr/>
      <w:tcPr>
        <w:tcBorders>
          <w:top w:val="double" w:sz="4" w:space="0" w:color="E7308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FA200" w:themeColor="accent2"/>
        <w:left w:val="single" w:sz="4" w:space="0" w:color="FFA200" w:themeColor="accent2"/>
        <w:bottom w:val="single" w:sz="4" w:space="0" w:color="FFA200" w:themeColor="accent2"/>
        <w:right w:val="single" w:sz="4" w:space="0" w:color="FFA2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2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2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200" w:themeColor="accent2"/>
          <w:right w:val="single" w:sz="4" w:space="0" w:color="FFA200" w:themeColor="accent2"/>
        </w:tcBorders>
      </w:tcPr>
    </w:tblStylePr>
    <w:tblStylePr w:type="band1Horz">
      <w:tblPr/>
      <w:tcPr>
        <w:tcBorders>
          <w:top w:val="single" w:sz="4" w:space="0" w:color="FFA200" w:themeColor="accent2"/>
          <w:bottom w:val="single" w:sz="4" w:space="0" w:color="FFA2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200" w:themeColor="accent2"/>
          <w:left w:val="nil"/>
        </w:tcBorders>
      </w:tcPr>
    </w:tblStylePr>
    <w:tblStylePr w:type="swCell">
      <w:tblPr/>
      <w:tcPr>
        <w:tcBorders>
          <w:top w:val="double" w:sz="4" w:space="0" w:color="FFA200" w:themeColor="accent2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DDDB00" w:themeColor="accent4"/>
        <w:left w:val="single" w:sz="4" w:space="0" w:color="DDDB00" w:themeColor="accent4"/>
        <w:bottom w:val="single" w:sz="4" w:space="0" w:color="DDDB00" w:themeColor="accent4"/>
        <w:right w:val="single" w:sz="4" w:space="0" w:color="DDDB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B00" w:themeFill="accent4"/>
      </w:tcPr>
    </w:tblStylePr>
    <w:tblStylePr w:type="lastRow">
      <w:rPr>
        <w:b/>
        <w:bCs/>
      </w:rPr>
      <w:tblPr/>
      <w:tcPr>
        <w:tcBorders>
          <w:top w:val="double" w:sz="4" w:space="0" w:color="DDDB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B00" w:themeColor="accent4"/>
          <w:right w:val="single" w:sz="4" w:space="0" w:color="DDDB00" w:themeColor="accent4"/>
        </w:tcBorders>
      </w:tcPr>
    </w:tblStylePr>
    <w:tblStylePr w:type="band1Horz">
      <w:tblPr/>
      <w:tcPr>
        <w:tcBorders>
          <w:top w:val="single" w:sz="4" w:space="0" w:color="DDDB00" w:themeColor="accent4"/>
          <w:bottom w:val="single" w:sz="4" w:space="0" w:color="DDDB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B00" w:themeColor="accent4"/>
          <w:left w:val="nil"/>
        </w:tcBorders>
      </w:tcPr>
    </w:tblStylePr>
    <w:tblStylePr w:type="swCell">
      <w:tblPr/>
      <w:tcPr>
        <w:tcBorders>
          <w:top w:val="double" w:sz="4" w:space="0" w:color="DDDB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CACAC8" w:themeColor="accent5"/>
        <w:left w:val="single" w:sz="4" w:space="0" w:color="CACAC8" w:themeColor="accent5"/>
        <w:bottom w:val="single" w:sz="4" w:space="0" w:color="CACAC8" w:themeColor="accent5"/>
        <w:right w:val="single" w:sz="4" w:space="0" w:color="CAC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AC8" w:themeFill="accent5"/>
      </w:tcPr>
    </w:tblStylePr>
    <w:tblStylePr w:type="lastRow">
      <w:rPr>
        <w:b/>
        <w:bCs/>
      </w:rPr>
      <w:tblPr/>
      <w:tcPr>
        <w:tcBorders>
          <w:top w:val="double" w:sz="4" w:space="0" w:color="CAC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AC8" w:themeColor="accent5"/>
          <w:right w:val="single" w:sz="4" w:space="0" w:color="CACAC8" w:themeColor="accent5"/>
        </w:tcBorders>
      </w:tcPr>
    </w:tblStylePr>
    <w:tblStylePr w:type="band1Horz">
      <w:tblPr/>
      <w:tcPr>
        <w:tcBorders>
          <w:top w:val="single" w:sz="4" w:space="0" w:color="CACAC8" w:themeColor="accent5"/>
          <w:bottom w:val="single" w:sz="4" w:space="0" w:color="CAC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AC8" w:themeColor="accent5"/>
          <w:left w:val="nil"/>
        </w:tcBorders>
      </w:tcPr>
    </w:tblStylePr>
    <w:tblStylePr w:type="swCell">
      <w:tblPr/>
      <w:tcPr>
        <w:tcBorders>
          <w:top w:val="double" w:sz="4" w:space="0" w:color="CACA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00476B" w:themeColor="accent6"/>
        <w:left w:val="single" w:sz="4" w:space="0" w:color="00476B" w:themeColor="accent6"/>
        <w:bottom w:val="single" w:sz="4" w:space="0" w:color="00476B" w:themeColor="accent6"/>
        <w:right w:val="single" w:sz="4" w:space="0" w:color="00476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76B" w:themeFill="accent6"/>
      </w:tcPr>
    </w:tblStylePr>
    <w:tblStylePr w:type="lastRow">
      <w:rPr>
        <w:b/>
        <w:bCs/>
      </w:rPr>
      <w:tblPr/>
      <w:tcPr>
        <w:tcBorders>
          <w:top w:val="double" w:sz="4" w:space="0" w:color="00476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76B" w:themeColor="accent6"/>
          <w:right w:val="single" w:sz="4" w:space="0" w:color="00476B" w:themeColor="accent6"/>
        </w:tcBorders>
      </w:tcPr>
    </w:tblStylePr>
    <w:tblStylePr w:type="band1Horz">
      <w:tblPr/>
      <w:tcPr>
        <w:tcBorders>
          <w:top w:val="single" w:sz="4" w:space="0" w:color="00476B" w:themeColor="accent6"/>
          <w:bottom w:val="single" w:sz="4" w:space="0" w:color="00476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76B" w:themeColor="accent6"/>
          <w:left w:val="nil"/>
        </w:tcBorders>
      </w:tcPr>
    </w:tblStylePr>
    <w:tblStylePr w:type="swCell">
      <w:tblPr/>
      <w:tcPr>
        <w:tcBorders>
          <w:top w:val="double" w:sz="4" w:space="0" w:color="00476B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0DADFF" w:themeColor="accent6" w:themeTint="99"/>
        <w:left w:val="single" w:sz="4" w:space="0" w:color="0DADFF" w:themeColor="accent6" w:themeTint="99"/>
        <w:bottom w:val="single" w:sz="4" w:space="0" w:color="0DADFF" w:themeColor="accent6" w:themeTint="99"/>
        <w:right w:val="single" w:sz="4" w:space="0" w:color="0DADFF" w:themeColor="accent6" w:themeTint="99"/>
        <w:insideH w:val="single" w:sz="4" w:space="0" w:color="0DAD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76B" w:themeColor="accent6"/>
          <w:left w:val="single" w:sz="4" w:space="0" w:color="00476B" w:themeColor="accent6"/>
          <w:bottom w:val="single" w:sz="4" w:space="0" w:color="00476B" w:themeColor="accent6"/>
          <w:right w:val="single" w:sz="4" w:space="0" w:color="00476B" w:themeColor="accent6"/>
          <w:insideH w:val="nil"/>
        </w:tcBorders>
        <w:shd w:val="clear" w:color="auto" w:fill="00476B" w:themeFill="accent6"/>
      </w:tcPr>
    </w:tblStylePr>
    <w:tblStylePr w:type="lastRow">
      <w:rPr>
        <w:b/>
        <w:bCs/>
      </w:rPr>
      <w:tblPr/>
      <w:tcPr>
        <w:tcBorders>
          <w:top w:val="double" w:sz="4" w:space="0" w:color="0D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3FF" w:themeFill="accent6" w:themeFillTint="33"/>
      </w:tcPr>
    </w:tblStylePr>
    <w:tblStylePr w:type="band1Horz">
      <w:tblPr/>
      <w:tcPr>
        <w:shd w:val="clear" w:color="auto" w:fill="AEE3FF" w:themeFill="accent6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3F00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0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0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02A"/>
    <w:rPr>
      <w:rFonts w:asciiTheme="minorHAnsi" w:eastAsiaTheme="majorEastAsia" w:hAnsiTheme="minorHAnsi" w:cstheme="majorBidi"/>
      <w:color w:val="272727" w:themeColor="text1" w:themeTint="D8"/>
    </w:rPr>
  </w:style>
  <w:style w:type="character" w:styleId="Hyperlink">
    <w:name w:val="Hyperlink"/>
    <w:basedOn w:val="DefaultParagraphFont"/>
    <w:uiPriority w:val="99"/>
    <w:unhideWhenUsed/>
    <w:rsid w:val="00C714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 Peter's">
      <a:dk1>
        <a:sysClr val="windowText" lastClr="000000"/>
      </a:dk1>
      <a:lt1>
        <a:sysClr val="window" lastClr="FFFFFF"/>
      </a:lt1>
      <a:dk2>
        <a:srgbClr val="00476B"/>
      </a:dk2>
      <a:lt2>
        <a:srgbClr val="00A4E4"/>
      </a:lt2>
      <a:accent1>
        <a:srgbClr val="E73088"/>
      </a:accent1>
      <a:accent2>
        <a:srgbClr val="FFA200"/>
      </a:accent2>
      <a:accent3>
        <a:srgbClr val="0BAE8D"/>
      </a:accent3>
      <a:accent4>
        <a:srgbClr val="DDDB00"/>
      </a:accent4>
      <a:accent5>
        <a:srgbClr val="CACAC8"/>
      </a:accent5>
      <a:accent6>
        <a:srgbClr val="00476B"/>
      </a:accent6>
      <a:hlink>
        <a:srgbClr val="0000FF"/>
      </a:hlink>
      <a:folHlink>
        <a:srgbClr val="800080"/>
      </a:folHlink>
    </a:clrScheme>
    <a:fontScheme name="St Peter's">
      <a:majorFont>
        <a:latin typeface="DaxWide-Bold"/>
        <a:ea typeface=""/>
        <a:cs typeface=""/>
      </a:majorFont>
      <a:minorFont>
        <a:latin typeface="Da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77914E9CD8F4690CDF13CA6920C9B" ma:contentTypeVersion="11" ma:contentTypeDescription="Create a new document." ma:contentTypeScope="" ma:versionID="d21f60734373cef9e6de8e4e2bc4eb7a">
  <xsd:schema xmlns:xsd="http://www.w3.org/2001/XMLSchema" xmlns:xs="http://www.w3.org/2001/XMLSchema" xmlns:p="http://schemas.microsoft.com/office/2006/metadata/properties" xmlns:ns2="09e8fccb-c4fc-493e-9a78-f65a65b1592b" xmlns:ns3="515c55f2-d5db-47a3-8665-36d100d80114" targetNamespace="http://schemas.microsoft.com/office/2006/metadata/properties" ma:root="true" ma:fieldsID="e562f4c1f10e3a1e966e2555922d7880" ns2:_="" ns3:_="">
    <xsd:import namespace="09e8fccb-c4fc-493e-9a78-f65a65b1592b"/>
    <xsd:import namespace="515c55f2-d5db-47a3-8665-36d100d80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fccb-c4fc-493e-9a78-f65a65b15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55f2-d5db-47a3-8665-36d100d8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9A8D4-6F7A-4FDE-9C28-0A3C39975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8fccb-c4fc-493e-9a78-f65a65b1592b"/>
    <ds:schemaRef ds:uri="515c55f2-d5db-47a3-8665-36d100d80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B0E80-0E89-4424-BCE2-45F19AFEB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C6E98-7B5D-448B-B539-1320029A5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>St Peters Hospice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Milne</dc:creator>
  <cp:keywords/>
  <dc:description/>
  <cp:lastModifiedBy>Flora Norris</cp:lastModifiedBy>
  <cp:revision>2</cp:revision>
  <cp:lastPrinted>2024-11-29T10:29:00Z</cp:lastPrinted>
  <dcterms:created xsi:type="dcterms:W3CDTF">2024-12-02T11:40:00Z</dcterms:created>
  <dcterms:modified xsi:type="dcterms:W3CDTF">2024-12-02T11:40:00Z</dcterms:modified>
</cp:coreProperties>
</file>